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BA7DE" w14:textId="3E7ABD5C" w:rsidR="00ED2ECE" w:rsidRPr="00BB2E82" w:rsidRDefault="00ED2ECE" w:rsidP="00ED2ECE">
      <w:pPr>
        <w:jc w:val="both"/>
        <w:rPr>
          <w:rFonts w:asciiTheme="minorHAnsi" w:hAnsiTheme="minorHAnsi" w:cstheme="minorHAnsi"/>
          <w:b/>
          <w:bCs/>
          <w:sz w:val="24"/>
          <w:szCs w:val="24"/>
        </w:rPr>
      </w:pPr>
      <w:r>
        <w:rPr>
          <w:rFonts w:asciiTheme="minorHAnsi" w:hAnsiTheme="minorHAnsi" w:cstheme="minorHAnsi"/>
          <w:b/>
          <w:bCs/>
          <w:sz w:val="24"/>
          <w:szCs w:val="24"/>
        </w:rPr>
        <w:t>Clondalkin</w:t>
      </w:r>
      <w:r w:rsidRPr="00BB2E82">
        <w:rPr>
          <w:rFonts w:asciiTheme="minorHAnsi" w:hAnsiTheme="minorHAnsi" w:cstheme="minorHAnsi"/>
          <w:b/>
          <w:bCs/>
          <w:sz w:val="24"/>
          <w:szCs w:val="24"/>
        </w:rPr>
        <w:t xml:space="preserve"> ACM </w:t>
      </w:r>
    </w:p>
    <w:p w14:paraId="0983CE70" w14:textId="4C5702C0" w:rsidR="00ED2ECE" w:rsidRPr="00BB2E82" w:rsidRDefault="00ED2ECE" w:rsidP="00ED2ECE">
      <w:pPr>
        <w:jc w:val="both"/>
        <w:rPr>
          <w:rFonts w:asciiTheme="minorHAnsi" w:hAnsiTheme="minorHAnsi" w:cstheme="minorHAnsi"/>
          <w:b/>
          <w:bCs/>
          <w:sz w:val="24"/>
          <w:szCs w:val="24"/>
        </w:rPr>
      </w:pPr>
      <w:r w:rsidRPr="00BB2E82">
        <w:rPr>
          <w:rFonts w:asciiTheme="minorHAnsi" w:hAnsiTheme="minorHAnsi" w:cstheme="minorHAnsi"/>
          <w:b/>
          <w:bCs/>
          <w:sz w:val="24"/>
          <w:szCs w:val="24"/>
        </w:rPr>
        <w:t xml:space="preserve">Libraries Report | </w:t>
      </w:r>
      <w:r>
        <w:rPr>
          <w:rFonts w:asciiTheme="minorHAnsi" w:hAnsiTheme="minorHAnsi" w:cstheme="minorHAnsi"/>
          <w:b/>
          <w:bCs/>
          <w:sz w:val="24"/>
          <w:szCs w:val="24"/>
        </w:rPr>
        <w:t>Clondalkin</w:t>
      </w:r>
      <w:r w:rsidRPr="00BB2E82">
        <w:rPr>
          <w:rFonts w:asciiTheme="minorHAnsi" w:hAnsiTheme="minorHAnsi" w:cstheme="minorHAnsi"/>
          <w:b/>
          <w:bCs/>
          <w:sz w:val="24"/>
          <w:szCs w:val="24"/>
        </w:rPr>
        <w:t xml:space="preserve"> Library | </w:t>
      </w:r>
      <w:r w:rsidR="00A205BF">
        <w:rPr>
          <w:rFonts w:asciiTheme="minorHAnsi" w:hAnsiTheme="minorHAnsi" w:cstheme="minorHAnsi"/>
          <w:b/>
          <w:bCs/>
          <w:sz w:val="24"/>
          <w:szCs w:val="24"/>
        </w:rPr>
        <w:t>November</w:t>
      </w:r>
      <w:r w:rsidRPr="00BB2E82">
        <w:rPr>
          <w:rFonts w:asciiTheme="minorHAnsi" w:hAnsiTheme="minorHAnsi" w:cstheme="minorHAnsi"/>
          <w:b/>
          <w:bCs/>
          <w:sz w:val="24"/>
          <w:szCs w:val="24"/>
        </w:rPr>
        <w:t xml:space="preserve"> 2022 </w:t>
      </w:r>
    </w:p>
    <w:p w14:paraId="2093498C" w14:textId="77777777" w:rsidR="00ED2ECE" w:rsidRPr="00BB2E82" w:rsidRDefault="00ED2ECE" w:rsidP="00ED2ECE">
      <w:pPr>
        <w:jc w:val="both"/>
        <w:rPr>
          <w:rFonts w:asciiTheme="minorHAnsi" w:hAnsiTheme="minorHAnsi" w:cstheme="minorHAnsi"/>
          <w:b/>
          <w:bCs/>
          <w:sz w:val="24"/>
          <w:szCs w:val="24"/>
        </w:rPr>
      </w:pPr>
    </w:p>
    <w:p w14:paraId="60F2A280" w14:textId="516363AD" w:rsidR="00365994" w:rsidRDefault="00E63701" w:rsidP="00365994">
      <w:r>
        <w:rPr>
          <w:rFonts w:asciiTheme="minorHAnsi" w:hAnsiTheme="minorHAnsi" w:cstheme="minorHAnsi"/>
          <w:sz w:val="24"/>
          <w:szCs w:val="24"/>
        </w:rPr>
        <w:t xml:space="preserve">Throughout </w:t>
      </w:r>
      <w:r w:rsidR="00365994">
        <w:rPr>
          <w:rFonts w:asciiTheme="minorHAnsi" w:hAnsiTheme="minorHAnsi" w:cstheme="minorHAnsi"/>
          <w:sz w:val="24"/>
          <w:szCs w:val="24"/>
        </w:rPr>
        <w:t xml:space="preserve">October </w:t>
      </w:r>
      <w:r w:rsidR="00365994">
        <w:t>t</w:t>
      </w:r>
      <w:r w:rsidR="00365994">
        <w:t xml:space="preserve">here were 774 events </w:t>
      </w:r>
      <w:r w:rsidR="00365994">
        <w:t xml:space="preserve">across South Dublin branches </w:t>
      </w:r>
      <w:r w:rsidR="00365994">
        <w:t>with an attendance of 11,857.</w:t>
      </w:r>
    </w:p>
    <w:p w14:paraId="42DD806D" w14:textId="0585FC11" w:rsidR="00ED2ECE" w:rsidRDefault="00365994" w:rsidP="00365994">
      <w:pPr>
        <w:jc w:val="both"/>
        <w:rPr>
          <w:rFonts w:asciiTheme="minorHAnsi" w:hAnsiTheme="minorHAnsi" w:cstheme="minorHAnsi"/>
          <w:sz w:val="24"/>
          <w:szCs w:val="24"/>
        </w:rPr>
      </w:pPr>
      <w:r>
        <w:t>Of these, 769 were in person events with an attendance of 11</w:t>
      </w:r>
      <w:r w:rsidR="004806E3">
        <w:t>,</w:t>
      </w:r>
      <w:r>
        <w:t>599 and 5 were online with an attendance of 258</w:t>
      </w:r>
      <w:r>
        <w:t>.</w:t>
      </w:r>
      <w:r w:rsidR="00E63701">
        <w:rPr>
          <w:rFonts w:asciiTheme="minorHAnsi" w:hAnsiTheme="minorHAnsi" w:cstheme="minorHAnsi"/>
          <w:sz w:val="24"/>
          <w:szCs w:val="24"/>
        </w:rPr>
        <w:t xml:space="preserve"> Clondalkin</w:t>
      </w:r>
      <w:r w:rsidR="00ED2ECE">
        <w:rPr>
          <w:rFonts w:asciiTheme="minorHAnsi" w:hAnsiTheme="minorHAnsi" w:cstheme="minorHAnsi"/>
          <w:sz w:val="24"/>
          <w:szCs w:val="24"/>
        </w:rPr>
        <w:t xml:space="preserve"> Library </w:t>
      </w:r>
      <w:r>
        <w:rPr>
          <w:rFonts w:asciiTheme="minorHAnsi" w:hAnsiTheme="minorHAnsi" w:cstheme="minorHAnsi"/>
          <w:sz w:val="24"/>
          <w:szCs w:val="24"/>
        </w:rPr>
        <w:t xml:space="preserve">held 71 events with an attendance of 951. Clondalkin </w:t>
      </w:r>
      <w:r w:rsidR="00E63701">
        <w:rPr>
          <w:rFonts w:asciiTheme="minorHAnsi" w:hAnsiTheme="minorHAnsi" w:cstheme="minorHAnsi"/>
          <w:sz w:val="24"/>
          <w:szCs w:val="24"/>
        </w:rPr>
        <w:t>issued</w:t>
      </w:r>
      <w:r w:rsidR="00ED2ECE">
        <w:rPr>
          <w:rFonts w:asciiTheme="minorHAnsi" w:hAnsiTheme="minorHAnsi" w:cstheme="minorHAnsi"/>
          <w:sz w:val="24"/>
          <w:szCs w:val="24"/>
        </w:rPr>
        <w:t xml:space="preserve"> </w:t>
      </w:r>
      <w:r w:rsidR="004806E3">
        <w:rPr>
          <w:rFonts w:asciiTheme="minorHAnsi" w:hAnsiTheme="minorHAnsi" w:cstheme="minorHAnsi"/>
          <w:sz w:val="24"/>
          <w:szCs w:val="24"/>
        </w:rPr>
        <w:t>3992</w:t>
      </w:r>
      <w:r w:rsidR="00ED2ECE">
        <w:rPr>
          <w:rFonts w:asciiTheme="minorHAnsi" w:hAnsiTheme="minorHAnsi" w:cstheme="minorHAnsi"/>
          <w:sz w:val="24"/>
          <w:szCs w:val="24"/>
        </w:rPr>
        <w:t xml:space="preserve"> items</w:t>
      </w:r>
      <w:r w:rsidR="00E63701">
        <w:rPr>
          <w:rFonts w:asciiTheme="minorHAnsi" w:hAnsiTheme="minorHAnsi" w:cstheme="minorHAnsi"/>
          <w:sz w:val="24"/>
          <w:szCs w:val="24"/>
        </w:rPr>
        <w:t xml:space="preserve"> and</w:t>
      </w:r>
      <w:r w:rsidR="00ED2ECE">
        <w:rPr>
          <w:rFonts w:asciiTheme="minorHAnsi" w:hAnsiTheme="minorHAnsi" w:cstheme="minorHAnsi"/>
          <w:sz w:val="24"/>
          <w:szCs w:val="24"/>
        </w:rPr>
        <w:t xml:space="preserve"> </w:t>
      </w:r>
      <w:r w:rsidR="004806E3">
        <w:rPr>
          <w:rFonts w:asciiTheme="minorHAnsi" w:hAnsiTheme="minorHAnsi" w:cstheme="minorHAnsi"/>
          <w:sz w:val="24"/>
          <w:szCs w:val="24"/>
        </w:rPr>
        <w:t>157</w:t>
      </w:r>
      <w:r w:rsidR="00ED2ECE">
        <w:rPr>
          <w:rFonts w:asciiTheme="minorHAnsi" w:hAnsiTheme="minorHAnsi" w:cstheme="minorHAnsi"/>
          <w:sz w:val="24"/>
          <w:szCs w:val="24"/>
        </w:rPr>
        <w:t xml:space="preserve"> new members were registered. </w:t>
      </w:r>
    </w:p>
    <w:p w14:paraId="43F412E7" w14:textId="77777777" w:rsidR="004806E3" w:rsidRDefault="004806E3" w:rsidP="00E63701">
      <w:pPr>
        <w:rPr>
          <w:rFonts w:asciiTheme="minorHAnsi" w:hAnsiTheme="minorHAnsi" w:cstheme="minorHAnsi"/>
          <w:sz w:val="24"/>
          <w:szCs w:val="24"/>
        </w:rPr>
      </w:pPr>
    </w:p>
    <w:p w14:paraId="1C0E6EA6" w14:textId="7DDA8A2E" w:rsidR="00A205BF" w:rsidRDefault="00E63701" w:rsidP="00E63701">
      <w:pPr>
        <w:rPr>
          <w:rFonts w:asciiTheme="minorHAnsi" w:eastAsia="Times New Roman" w:hAnsiTheme="minorHAnsi" w:cstheme="minorHAnsi"/>
          <w:b/>
          <w:bCs/>
          <w:color w:val="000000"/>
          <w:sz w:val="24"/>
          <w:szCs w:val="24"/>
          <w:u w:val="single"/>
        </w:rPr>
      </w:pPr>
      <w:r w:rsidRPr="00E63701">
        <w:rPr>
          <w:rFonts w:asciiTheme="minorHAnsi" w:eastAsia="Times New Roman" w:hAnsiTheme="minorHAnsi" w:cstheme="minorHAnsi"/>
          <w:b/>
          <w:bCs/>
          <w:color w:val="000000"/>
          <w:sz w:val="24"/>
          <w:szCs w:val="24"/>
          <w:u w:val="single"/>
        </w:rPr>
        <w:t xml:space="preserve">Events for </w:t>
      </w:r>
      <w:r w:rsidR="00A205BF">
        <w:rPr>
          <w:rFonts w:asciiTheme="minorHAnsi" w:eastAsia="Times New Roman" w:hAnsiTheme="minorHAnsi" w:cstheme="minorHAnsi"/>
          <w:b/>
          <w:bCs/>
          <w:color w:val="000000"/>
          <w:sz w:val="24"/>
          <w:szCs w:val="24"/>
          <w:u w:val="single"/>
        </w:rPr>
        <w:t>November</w:t>
      </w:r>
    </w:p>
    <w:p w14:paraId="0DDCFCF0" w14:textId="3474445E" w:rsidR="008B6F4B" w:rsidRDefault="00A205BF" w:rsidP="008B6F4B">
      <w:pPr>
        <w:rPr>
          <w:color w:val="201F1E"/>
          <w:sz w:val="24"/>
          <w:szCs w:val="24"/>
        </w:rPr>
      </w:pPr>
      <w:r>
        <w:rPr>
          <w:rFonts w:asciiTheme="minorHAnsi" w:eastAsia="Times New Roman" w:hAnsiTheme="minorHAnsi" w:cstheme="minorHAnsi"/>
          <w:color w:val="000000"/>
          <w:sz w:val="24"/>
          <w:szCs w:val="24"/>
        </w:rPr>
        <w:t xml:space="preserve">We have started our </w:t>
      </w:r>
      <w:r w:rsidR="008B6F4B">
        <w:rPr>
          <w:rFonts w:asciiTheme="minorHAnsi" w:eastAsia="Times New Roman" w:hAnsiTheme="minorHAnsi" w:cstheme="minorHAnsi"/>
          <w:color w:val="000000"/>
          <w:sz w:val="24"/>
          <w:szCs w:val="24"/>
        </w:rPr>
        <w:t xml:space="preserve">6-week computer course for beginners in conjunction with DDLETB, the course includes fundamentals and contemporary needs such as email, booking flights/ shopping online and </w:t>
      </w:r>
      <w:proofErr w:type="gramStart"/>
      <w:r w:rsidR="00F27443">
        <w:rPr>
          <w:rFonts w:asciiTheme="minorHAnsi" w:eastAsia="Times New Roman" w:hAnsiTheme="minorHAnsi" w:cstheme="minorHAnsi"/>
          <w:color w:val="000000"/>
          <w:sz w:val="24"/>
          <w:szCs w:val="24"/>
        </w:rPr>
        <w:t>Zoom</w:t>
      </w:r>
      <w:proofErr w:type="gramEnd"/>
      <w:r w:rsidR="008B6F4B">
        <w:rPr>
          <w:rFonts w:asciiTheme="minorHAnsi" w:eastAsia="Times New Roman" w:hAnsiTheme="minorHAnsi" w:cstheme="minorHAnsi"/>
          <w:color w:val="000000"/>
          <w:sz w:val="24"/>
          <w:szCs w:val="24"/>
        </w:rPr>
        <w:t xml:space="preserve">. </w:t>
      </w:r>
      <w:r>
        <w:rPr>
          <w:color w:val="201F1E"/>
          <w:sz w:val="24"/>
          <w:szCs w:val="24"/>
        </w:rPr>
        <w:t xml:space="preserve">As part of our ongoing programmes for adults we </w:t>
      </w:r>
      <w:r w:rsidR="008B6F4B">
        <w:rPr>
          <w:color w:val="201F1E"/>
          <w:sz w:val="24"/>
          <w:szCs w:val="24"/>
        </w:rPr>
        <w:t>started</w:t>
      </w:r>
      <w:r>
        <w:rPr>
          <w:color w:val="201F1E"/>
          <w:sz w:val="24"/>
          <w:szCs w:val="24"/>
        </w:rPr>
        <w:t xml:space="preserve"> a 5-week Ukulele for </w:t>
      </w:r>
      <w:r w:rsidR="00252552">
        <w:rPr>
          <w:color w:val="201F1E"/>
          <w:sz w:val="24"/>
          <w:szCs w:val="24"/>
        </w:rPr>
        <w:t>B</w:t>
      </w:r>
      <w:r>
        <w:rPr>
          <w:color w:val="201F1E"/>
          <w:sz w:val="24"/>
          <w:szCs w:val="24"/>
        </w:rPr>
        <w:t>eginners course on Fri 4</w:t>
      </w:r>
      <w:r w:rsidR="008B6F4B">
        <w:rPr>
          <w:color w:val="201F1E"/>
          <w:sz w:val="24"/>
          <w:szCs w:val="24"/>
          <w:vertAlign w:val="superscript"/>
        </w:rPr>
        <w:t>th</w:t>
      </w:r>
      <w:r w:rsidR="0096305A">
        <w:rPr>
          <w:color w:val="201F1E"/>
          <w:sz w:val="24"/>
          <w:szCs w:val="24"/>
        </w:rPr>
        <w:t>Nov.</w:t>
      </w:r>
    </w:p>
    <w:p w14:paraId="447248D7" w14:textId="6F6136F2" w:rsidR="008B6F4B" w:rsidRDefault="008B6F4B" w:rsidP="008B6F4B">
      <w:pPr>
        <w:rPr>
          <w:color w:val="201F1E"/>
          <w:sz w:val="24"/>
          <w:szCs w:val="24"/>
        </w:rPr>
      </w:pPr>
    </w:p>
    <w:p w14:paraId="7F85CFC1" w14:textId="504F3B67" w:rsidR="008B6F4B" w:rsidRDefault="008B6F4B" w:rsidP="008B6F4B">
      <w:pPr>
        <w:rPr>
          <w:color w:val="201F1E"/>
          <w:sz w:val="24"/>
          <w:szCs w:val="24"/>
        </w:rPr>
      </w:pPr>
      <w:r>
        <w:rPr>
          <w:color w:val="201F1E"/>
          <w:sz w:val="24"/>
          <w:szCs w:val="24"/>
        </w:rPr>
        <w:t xml:space="preserve">We hosted a talk by Monica McGill titled </w:t>
      </w:r>
      <w:r w:rsidRPr="008B6F4B">
        <w:rPr>
          <w:i/>
          <w:iCs/>
          <w:color w:val="201F1E"/>
          <w:sz w:val="24"/>
          <w:szCs w:val="24"/>
        </w:rPr>
        <w:t>Where There’s a Will</w:t>
      </w:r>
      <w:r>
        <w:rPr>
          <w:color w:val="201F1E"/>
          <w:sz w:val="24"/>
          <w:szCs w:val="24"/>
        </w:rPr>
        <w:t xml:space="preserve"> based on the Caldbeck family and a talk by Michael Kelly on G.I.Y diaries which was well received.</w:t>
      </w:r>
      <w:r w:rsidR="00215F16">
        <w:rPr>
          <w:color w:val="201F1E"/>
          <w:sz w:val="24"/>
          <w:szCs w:val="24"/>
        </w:rPr>
        <w:t xml:space="preserve"> We will also have a talk on social media and </w:t>
      </w:r>
      <w:r w:rsidR="00246F23">
        <w:rPr>
          <w:color w:val="201F1E"/>
          <w:sz w:val="24"/>
          <w:szCs w:val="24"/>
        </w:rPr>
        <w:t>its</w:t>
      </w:r>
      <w:r w:rsidR="00215F16">
        <w:rPr>
          <w:color w:val="201F1E"/>
          <w:sz w:val="24"/>
          <w:szCs w:val="24"/>
        </w:rPr>
        <w:t xml:space="preserve"> impact on our mental health with Psychotherapist Fiona Hall.</w:t>
      </w:r>
    </w:p>
    <w:p w14:paraId="53A85AC9" w14:textId="77777777" w:rsidR="008B6F4B" w:rsidRDefault="008B6F4B" w:rsidP="008B6F4B">
      <w:pPr>
        <w:rPr>
          <w:color w:val="201F1E"/>
          <w:sz w:val="24"/>
          <w:szCs w:val="24"/>
        </w:rPr>
      </w:pPr>
    </w:p>
    <w:p w14:paraId="2A288DD5" w14:textId="2E9627D8" w:rsidR="0096305A" w:rsidRDefault="00215F16" w:rsidP="00215F16">
      <w:pPr>
        <w:pStyle w:val="NormalWeb"/>
        <w:shd w:val="clear" w:color="auto" w:fill="FFFFFF"/>
        <w:rPr>
          <w:color w:val="000000"/>
          <w:sz w:val="24"/>
          <w:szCs w:val="24"/>
          <w:shd w:val="clear" w:color="auto" w:fill="FFFFFF"/>
        </w:rPr>
      </w:pPr>
      <w:r>
        <w:rPr>
          <w:color w:val="000000"/>
          <w:sz w:val="24"/>
          <w:szCs w:val="24"/>
        </w:rPr>
        <w:t xml:space="preserve">For our Season of Science children’s event </w:t>
      </w:r>
      <w:proofErr w:type="spellStart"/>
      <w:r>
        <w:rPr>
          <w:color w:val="000000"/>
          <w:sz w:val="24"/>
          <w:szCs w:val="24"/>
          <w:shd w:val="clear" w:color="auto" w:fill="FFFFFF"/>
        </w:rPr>
        <w:t>Dr.</w:t>
      </w:r>
      <w:proofErr w:type="spellEnd"/>
      <w:r>
        <w:rPr>
          <w:color w:val="000000"/>
          <w:sz w:val="24"/>
          <w:szCs w:val="24"/>
          <w:shd w:val="clear" w:color="auto" w:fill="FFFFFF"/>
        </w:rPr>
        <w:t xml:space="preserve"> How’s Science Wows was very well attended.</w:t>
      </w:r>
    </w:p>
    <w:p w14:paraId="518343E9" w14:textId="77777777" w:rsidR="00070030" w:rsidRDefault="00070030" w:rsidP="00215F16">
      <w:pPr>
        <w:pStyle w:val="NormalWeb"/>
        <w:shd w:val="clear" w:color="auto" w:fill="FFFFFF"/>
        <w:rPr>
          <w:color w:val="000000"/>
          <w:sz w:val="24"/>
          <w:szCs w:val="24"/>
          <w:shd w:val="clear" w:color="auto" w:fill="FFFFFF"/>
        </w:rPr>
      </w:pPr>
    </w:p>
    <w:p w14:paraId="5CE557BF" w14:textId="72C80905" w:rsidR="0096305A" w:rsidRDefault="0096305A" w:rsidP="00215F16">
      <w:pPr>
        <w:pStyle w:val="NormalWeb"/>
        <w:shd w:val="clear" w:color="auto" w:fill="FFFFFF"/>
        <w:rPr>
          <w:color w:val="000000"/>
          <w:sz w:val="24"/>
          <w:szCs w:val="24"/>
          <w:shd w:val="clear" w:color="auto" w:fill="FFFFFF"/>
        </w:rPr>
      </w:pPr>
      <w:r>
        <w:rPr>
          <w:noProof/>
        </w:rPr>
        <w:drawing>
          <wp:inline distT="0" distB="0" distL="0" distR="0" wp14:anchorId="03B9C5EC" wp14:editId="200C1355">
            <wp:extent cx="5664200" cy="2324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538" cy="2359936"/>
                    </a:xfrm>
                    <a:prstGeom prst="rect">
                      <a:avLst/>
                    </a:prstGeom>
                    <a:noFill/>
                    <a:ln>
                      <a:noFill/>
                    </a:ln>
                  </pic:spPr>
                </pic:pic>
              </a:graphicData>
            </a:graphic>
          </wp:inline>
        </w:drawing>
      </w:r>
      <w:r w:rsidRPr="0096305A">
        <w:t xml:space="preserve"> </w:t>
      </w:r>
      <w:r>
        <w:rPr>
          <w:noProof/>
        </w:rPr>
        <w:drawing>
          <wp:inline distT="0" distB="0" distL="0" distR="0" wp14:anchorId="41CA75B4" wp14:editId="14DA16CF">
            <wp:extent cx="5676900" cy="2623989"/>
            <wp:effectExtent l="0" t="0" r="0" b="5080"/>
            <wp:docPr id="7" name="Picture 7" descr="A group of people sitting in a 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people sitting in a room&#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8259" cy="2633862"/>
                    </a:xfrm>
                    <a:prstGeom prst="rect">
                      <a:avLst/>
                    </a:prstGeom>
                    <a:noFill/>
                    <a:ln>
                      <a:noFill/>
                    </a:ln>
                  </pic:spPr>
                </pic:pic>
              </a:graphicData>
            </a:graphic>
          </wp:inline>
        </w:drawing>
      </w:r>
    </w:p>
    <w:p w14:paraId="21C0F0EB" w14:textId="77777777" w:rsidR="0096305A" w:rsidRDefault="0096305A" w:rsidP="00215F16">
      <w:pPr>
        <w:pStyle w:val="NormalWeb"/>
        <w:shd w:val="clear" w:color="auto" w:fill="FFFFFF"/>
        <w:rPr>
          <w:color w:val="000000"/>
          <w:sz w:val="24"/>
          <w:szCs w:val="24"/>
          <w:shd w:val="clear" w:color="auto" w:fill="FFFFFF"/>
        </w:rPr>
      </w:pPr>
    </w:p>
    <w:p w14:paraId="4DF82941" w14:textId="322BFFB7" w:rsidR="0096305A" w:rsidRDefault="0096305A" w:rsidP="00215F16">
      <w:pPr>
        <w:pStyle w:val="NormalWeb"/>
        <w:shd w:val="clear" w:color="auto" w:fill="FFFFFF"/>
        <w:rPr>
          <w:color w:val="000000"/>
          <w:sz w:val="24"/>
          <w:szCs w:val="24"/>
          <w:shd w:val="clear" w:color="auto" w:fill="FFFFFF"/>
        </w:rPr>
      </w:pPr>
    </w:p>
    <w:p w14:paraId="3701819D" w14:textId="41A4D54D" w:rsidR="00215F16" w:rsidRDefault="00215F16" w:rsidP="00215F16">
      <w:pPr>
        <w:pStyle w:val="NormalWeb"/>
        <w:shd w:val="clear" w:color="auto" w:fill="FFFFFF"/>
        <w:rPr>
          <w:color w:val="000000"/>
          <w:sz w:val="24"/>
          <w:szCs w:val="24"/>
          <w:lang w:val="en-GB"/>
        </w:rPr>
      </w:pPr>
      <w:r>
        <w:rPr>
          <w:color w:val="000000"/>
          <w:sz w:val="24"/>
          <w:szCs w:val="24"/>
          <w:shd w:val="clear" w:color="auto" w:fill="FFFFFF"/>
        </w:rPr>
        <w:t>The second event</w:t>
      </w:r>
      <w:r w:rsidR="00EA069B">
        <w:rPr>
          <w:color w:val="000000"/>
          <w:sz w:val="24"/>
          <w:szCs w:val="24"/>
          <w:shd w:val="clear" w:color="auto" w:fill="FFFFFF"/>
        </w:rPr>
        <w:t xml:space="preserve"> </w:t>
      </w:r>
      <w:r w:rsidR="00EA069B">
        <w:rPr>
          <w:rFonts w:ascii="Times New Roman" w:hAnsi="Times New Roman" w:cs="Times New Roman"/>
          <w:sz w:val="24"/>
          <w:szCs w:val="24"/>
          <w:shd w:val="clear" w:color="auto" w:fill="FFFFFF"/>
        </w:rPr>
        <w:t xml:space="preserve">called </w:t>
      </w:r>
      <w:r w:rsidR="00EA069B">
        <w:rPr>
          <w:color w:val="000000"/>
          <w:sz w:val="24"/>
          <w:szCs w:val="24"/>
        </w:rPr>
        <w:t>Break the Ice challenge</w:t>
      </w:r>
      <w:r w:rsidR="00EA069B">
        <w:rPr>
          <w:color w:val="000000"/>
          <w:sz w:val="24"/>
          <w:szCs w:val="24"/>
        </w:rPr>
        <w:t>, took place</w:t>
      </w:r>
      <w:r>
        <w:rPr>
          <w:color w:val="000000"/>
          <w:sz w:val="24"/>
          <w:szCs w:val="24"/>
          <w:shd w:val="clear" w:color="auto" w:fill="FFFFFF"/>
        </w:rPr>
        <w:t xml:space="preserve"> </w:t>
      </w:r>
      <w:r w:rsidR="00EA069B">
        <w:rPr>
          <w:color w:val="000000"/>
          <w:sz w:val="24"/>
          <w:szCs w:val="24"/>
          <w:shd w:val="clear" w:color="auto" w:fill="FFFFFF"/>
        </w:rPr>
        <w:t xml:space="preserve">on the </w:t>
      </w:r>
      <w:proofErr w:type="gramStart"/>
      <w:r w:rsidR="00EA069B">
        <w:rPr>
          <w:color w:val="000000"/>
          <w:sz w:val="24"/>
          <w:szCs w:val="24"/>
          <w:shd w:val="clear" w:color="auto" w:fill="FFFFFF"/>
        </w:rPr>
        <w:t>4</w:t>
      </w:r>
      <w:r w:rsidR="00EA069B" w:rsidRPr="00EA069B">
        <w:rPr>
          <w:color w:val="000000"/>
          <w:sz w:val="24"/>
          <w:szCs w:val="24"/>
          <w:shd w:val="clear" w:color="auto" w:fill="FFFFFF"/>
          <w:vertAlign w:val="superscript"/>
        </w:rPr>
        <w:t>th</w:t>
      </w:r>
      <w:proofErr w:type="gramEnd"/>
      <w:r w:rsidR="00EA069B">
        <w:rPr>
          <w:color w:val="000000"/>
          <w:sz w:val="24"/>
          <w:szCs w:val="24"/>
          <w:shd w:val="clear" w:color="auto" w:fill="FFFFFF"/>
        </w:rPr>
        <w:t xml:space="preserve"> November</w:t>
      </w:r>
      <w:r>
        <w:rPr>
          <w:color w:val="000000"/>
          <w:sz w:val="24"/>
          <w:szCs w:val="24"/>
        </w:rPr>
        <w:t>.</w:t>
      </w:r>
      <w:r w:rsidR="00A205BF">
        <w:rPr>
          <w:color w:val="000000"/>
          <w:sz w:val="24"/>
          <w:szCs w:val="24"/>
        </w:rPr>
        <w:t xml:space="preserve"> </w:t>
      </w:r>
      <w:r w:rsidR="00F27443">
        <w:rPr>
          <w:color w:val="000000"/>
          <w:sz w:val="24"/>
          <w:szCs w:val="24"/>
        </w:rPr>
        <w:t>We also had a decade of centenaries workshop</w:t>
      </w:r>
      <w:r w:rsidR="0096305A">
        <w:rPr>
          <w:color w:val="000000"/>
          <w:sz w:val="24"/>
          <w:szCs w:val="24"/>
        </w:rPr>
        <w:t xml:space="preserve"> for children</w:t>
      </w:r>
      <w:r w:rsidR="00F27443">
        <w:rPr>
          <w:color w:val="000000"/>
          <w:sz w:val="24"/>
          <w:szCs w:val="24"/>
        </w:rPr>
        <w:t xml:space="preserve"> called design your own stamp </w:t>
      </w:r>
      <w:r w:rsidR="0096305A" w:rsidRPr="0096305A">
        <w:rPr>
          <w:color w:val="000000"/>
          <w:sz w:val="24"/>
          <w:szCs w:val="24"/>
          <w:lang w:val="en-GB"/>
        </w:rPr>
        <w:t>to mark the creation of the Irish Free State.</w:t>
      </w:r>
    </w:p>
    <w:p w14:paraId="2E5CDD5F" w14:textId="77777777" w:rsidR="0096305A" w:rsidRDefault="0096305A" w:rsidP="00215F16">
      <w:pPr>
        <w:pStyle w:val="NormalWeb"/>
        <w:shd w:val="clear" w:color="auto" w:fill="FFFFFF"/>
        <w:rPr>
          <w:color w:val="000000"/>
          <w:sz w:val="24"/>
          <w:szCs w:val="24"/>
        </w:rPr>
      </w:pPr>
    </w:p>
    <w:p w14:paraId="63A419B7" w14:textId="77777777" w:rsidR="00215F16" w:rsidRDefault="00215F16" w:rsidP="00215F16">
      <w:pPr>
        <w:pStyle w:val="NormalWeb"/>
        <w:shd w:val="clear" w:color="auto" w:fill="FFFFFF"/>
        <w:rPr>
          <w:color w:val="000000"/>
          <w:sz w:val="24"/>
          <w:szCs w:val="24"/>
        </w:rPr>
      </w:pPr>
    </w:p>
    <w:p w14:paraId="68C00FAA" w14:textId="7DBA2420" w:rsidR="00215F16" w:rsidRDefault="0096305A" w:rsidP="00215F16">
      <w:pPr>
        <w:pStyle w:val="NormalWeb"/>
        <w:shd w:val="clear" w:color="auto" w:fill="FFFFFF"/>
        <w:rPr>
          <w:color w:val="000000"/>
          <w:sz w:val="24"/>
          <w:szCs w:val="24"/>
        </w:rPr>
      </w:pPr>
      <w:r>
        <w:rPr>
          <w:noProof/>
        </w:rPr>
        <w:drawing>
          <wp:inline distT="0" distB="0" distL="0" distR="0" wp14:anchorId="6908EC57" wp14:editId="4C31732A">
            <wp:extent cx="740037" cy="755650"/>
            <wp:effectExtent l="0" t="0" r="3175" b="635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5214" cy="760936"/>
                    </a:xfrm>
                    <a:prstGeom prst="rect">
                      <a:avLst/>
                    </a:prstGeom>
                    <a:noFill/>
                    <a:ln>
                      <a:noFill/>
                    </a:ln>
                  </pic:spPr>
                </pic:pic>
              </a:graphicData>
            </a:graphic>
          </wp:inline>
        </w:drawing>
      </w:r>
      <w:r w:rsidR="00215F16">
        <w:rPr>
          <w:color w:val="000000"/>
          <w:sz w:val="24"/>
          <w:szCs w:val="24"/>
        </w:rPr>
        <w:t xml:space="preserve">As part of the </w:t>
      </w:r>
      <w:r w:rsidR="00215F16" w:rsidRPr="00215F16">
        <w:rPr>
          <w:b/>
          <w:bCs/>
          <w:color w:val="000000"/>
          <w:sz w:val="24"/>
          <w:szCs w:val="24"/>
          <w:u w:val="single"/>
        </w:rPr>
        <w:t>Social Inclusion Festival,</w:t>
      </w:r>
      <w:r w:rsidR="00215F16">
        <w:rPr>
          <w:color w:val="000000"/>
          <w:sz w:val="24"/>
          <w:szCs w:val="24"/>
        </w:rPr>
        <w:t xml:space="preserve"> we will have an adult craft workshop which will invite our new </w:t>
      </w:r>
      <w:r w:rsidR="00246F23">
        <w:rPr>
          <w:color w:val="000000"/>
          <w:sz w:val="24"/>
          <w:szCs w:val="24"/>
        </w:rPr>
        <w:t>Ukrainian</w:t>
      </w:r>
      <w:r w:rsidR="00215F16">
        <w:rPr>
          <w:color w:val="000000"/>
          <w:sz w:val="24"/>
          <w:szCs w:val="24"/>
        </w:rPr>
        <w:t xml:space="preserve"> members of the community to join a craft circle with residence of Clondalkin.</w:t>
      </w:r>
    </w:p>
    <w:p w14:paraId="597E894C" w14:textId="4A035A68" w:rsidR="00215F16" w:rsidRDefault="00246F23" w:rsidP="00215F16">
      <w:pPr>
        <w:pStyle w:val="NormalWeb"/>
        <w:shd w:val="clear" w:color="auto" w:fill="FFFFFF"/>
        <w:jc w:val="both"/>
        <w:rPr>
          <w:color w:val="000000"/>
          <w:sz w:val="24"/>
          <w:szCs w:val="24"/>
        </w:rPr>
      </w:pPr>
      <w:r>
        <w:rPr>
          <w:color w:val="000000"/>
          <w:sz w:val="24"/>
          <w:szCs w:val="24"/>
        </w:rPr>
        <w:t>Children’s</w:t>
      </w:r>
      <w:r w:rsidR="00215F16">
        <w:rPr>
          <w:color w:val="000000"/>
          <w:sz w:val="24"/>
          <w:szCs w:val="24"/>
        </w:rPr>
        <w:t xml:space="preserve"> author </w:t>
      </w:r>
      <w:r w:rsidR="00A205BF">
        <w:rPr>
          <w:color w:val="000000"/>
          <w:sz w:val="24"/>
          <w:szCs w:val="24"/>
        </w:rPr>
        <w:t xml:space="preserve">Juliette Saumande will host two workshops to cater </w:t>
      </w:r>
      <w:r w:rsidR="00215F16">
        <w:rPr>
          <w:color w:val="000000"/>
          <w:sz w:val="24"/>
          <w:szCs w:val="24"/>
        </w:rPr>
        <w:t xml:space="preserve">for </w:t>
      </w:r>
      <w:r w:rsidR="00A205BF">
        <w:rPr>
          <w:color w:val="000000"/>
          <w:sz w:val="24"/>
          <w:szCs w:val="24"/>
        </w:rPr>
        <w:t xml:space="preserve">8-12 years on exploring the sense of touch and tactile books and exploring the world through sounds respectively. </w:t>
      </w:r>
      <w:r w:rsidR="00215F16">
        <w:rPr>
          <w:color w:val="000000"/>
          <w:sz w:val="24"/>
          <w:szCs w:val="24"/>
        </w:rPr>
        <w:t>The first of which will be aimed at a school completion project which the library has made positive connections with. These are children that are at risk of not attending or not completing primary school.</w:t>
      </w:r>
    </w:p>
    <w:p w14:paraId="4C4F4808" w14:textId="188B2636" w:rsidR="00215F16" w:rsidRDefault="00215F16" w:rsidP="00215F16">
      <w:pPr>
        <w:pStyle w:val="NormalWeb"/>
        <w:shd w:val="clear" w:color="auto" w:fill="FFFFFF"/>
        <w:jc w:val="both"/>
        <w:rPr>
          <w:color w:val="000000"/>
          <w:sz w:val="24"/>
          <w:szCs w:val="24"/>
        </w:rPr>
      </w:pPr>
    </w:p>
    <w:p w14:paraId="2D45AE26" w14:textId="439726C0" w:rsidR="00215F16" w:rsidRPr="00EA069B" w:rsidRDefault="00215F16" w:rsidP="00215F16">
      <w:pPr>
        <w:pStyle w:val="NormalWeb"/>
        <w:shd w:val="clear" w:color="auto" w:fill="FFFFFF"/>
        <w:jc w:val="both"/>
        <w:rPr>
          <w:b/>
          <w:bCs/>
          <w:color w:val="000000"/>
          <w:sz w:val="24"/>
          <w:szCs w:val="24"/>
          <w:u w:val="single"/>
        </w:rPr>
      </w:pPr>
      <w:r w:rsidRPr="00EA069B">
        <w:rPr>
          <w:b/>
          <w:bCs/>
          <w:color w:val="000000"/>
          <w:sz w:val="24"/>
          <w:szCs w:val="24"/>
          <w:u w:val="single"/>
        </w:rPr>
        <w:t>For schools</w:t>
      </w:r>
    </w:p>
    <w:p w14:paraId="4CD7FDC0" w14:textId="76614DC5" w:rsidR="00C85D64" w:rsidRDefault="004806E3" w:rsidP="00C85D64">
      <w:pPr>
        <w:rPr>
          <w:sz w:val="24"/>
          <w:szCs w:val="24"/>
        </w:rPr>
      </w:pPr>
      <w:r>
        <w:rPr>
          <w:noProof/>
        </w:rPr>
        <w:drawing>
          <wp:anchor distT="0" distB="0" distL="114300" distR="114300" simplePos="0" relativeHeight="251665408" behindDoc="0" locked="0" layoutInCell="1" allowOverlap="1" wp14:anchorId="5227ED1A" wp14:editId="5EF04EB5">
            <wp:simplePos x="0" y="0"/>
            <wp:positionH relativeFrom="column">
              <wp:posOffset>4762500</wp:posOffset>
            </wp:positionH>
            <wp:positionV relativeFrom="paragraph">
              <wp:posOffset>11430</wp:posOffset>
            </wp:positionV>
            <wp:extent cx="698500" cy="587375"/>
            <wp:effectExtent l="0" t="0" r="6350" b="3175"/>
            <wp:wrapSquare wrapText="bothSides"/>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8500" cy="587375"/>
                    </a:xfrm>
                    <a:prstGeom prst="rect">
                      <a:avLst/>
                    </a:prstGeom>
                    <a:noFill/>
                    <a:ln>
                      <a:noFill/>
                    </a:ln>
                  </pic:spPr>
                </pic:pic>
              </a:graphicData>
            </a:graphic>
          </wp:anchor>
        </w:drawing>
      </w:r>
      <w:r w:rsidR="00215F16" w:rsidRPr="00C85D64">
        <w:rPr>
          <w:color w:val="000000"/>
          <w:sz w:val="24"/>
          <w:szCs w:val="24"/>
        </w:rPr>
        <w:t xml:space="preserve">We continue to have regular school visits on a weekly basis and will introduce a new software tool </w:t>
      </w:r>
      <w:r w:rsidR="00C85D64">
        <w:rPr>
          <w:color w:val="000000"/>
          <w:sz w:val="24"/>
          <w:szCs w:val="24"/>
        </w:rPr>
        <w:t xml:space="preserve">to teachers for their use </w:t>
      </w:r>
      <w:r w:rsidR="00215F16" w:rsidRPr="00C85D64">
        <w:rPr>
          <w:color w:val="000000"/>
          <w:sz w:val="24"/>
          <w:szCs w:val="24"/>
        </w:rPr>
        <w:t>called Lexia</w:t>
      </w:r>
      <w:r w:rsidR="00C85D64" w:rsidRPr="00C85D64">
        <w:rPr>
          <w:color w:val="000000"/>
          <w:sz w:val="24"/>
          <w:szCs w:val="24"/>
        </w:rPr>
        <w:t xml:space="preserve"> Core5 Reading</w:t>
      </w:r>
      <w:r w:rsidR="00C85D64">
        <w:rPr>
          <w:color w:val="000000"/>
          <w:sz w:val="24"/>
          <w:szCs w:val="24"/>
        </w:rPr>
        <w:t>.</w:t>
      </w:r>
      <w:r w:rsidR="00C85D64" w:rsidRPr="00C85D64">
        <w:rPr>
          <w:color w:val="000000"/>
          <w:sz w:val="24"/>
          <w:szCs w:val="24"/>
        </w:rPr>
        <w:t xml:space="preserve"> </w:t>
      </w:r>
      <w:r w:rsidR="00C85D64">
        <w:rPr>
          <w:color w:val="000000"/>
          <w:sz w:val="24"/>
          <w:szCs w:val="24"/>
        </w:rPr>
        <w:t>T</w:t>
      </w:r>
      <w:r w:rsidR="00C85D64" w:rsidRPr="00C85D64">
        <w:rPr>
          <w:color w:val="000000"/>
          <w:sz w:val="24"/>
          <w:szCs w:val="24"/>
        </w:rPr>
        <w:t xml:space="preserve">his is </w:t>
      </w:r>
      <w:r w:rsidR="00C85D64" w:rsidRPr="00C85D64">
        <w:rPr>
          <w:sz w:val="24"/>
          <w:szCs w:val="24"/>
        </w:rPr>
        <w:t xml:space="preserve">a fun, web-based program that has helped millions of students improve their literacy skills.  </w:t>
      </w:r>
    </w:p>
    <w:p w14:paraId="0DF1734F" w14:textId="02E1512E" w:rsidR="00EA069B" w:rsidRDefault="00EA069B" w:rsidP="00C85D64">
      <w:pPr>
        <w:rPr>
          <w:sz w:val="24"/>
          <w:szCs w:val="24"/>
        </w:rPr>
      </w:pPr>
    </w:p>
    <w:p w14:paraId="633E8235" w14:textId="77777777" w:rsidR="00EA069B" w:rsidRPr="00070030" w:rsidRDefault="00EA069B" w:rsidP="00EA069B">
      <w:pPr>
        <w:rPr>
          <w:rFonts w:eastAsia="Times New Roman"/>
          <w:color w:val="000000"/>
          <w:sz w:val="24"/>
          <w:szCs w:val="24"/>
        </w:rPr>
      </w:pPr>
      <w:r>
        <w:rPr>
          <w:color w:val="201F1E"/>
          <w:sz w:val="24"/>
          <w:szCs w:val="24"/>
        </w:rPr>
        <w:t>As part of our ongoing programmes for adults we are starting a 5-week Ukulele for beginners' course on Fri 4</w:t>
      </w:r>
      <w:r>
        <w:rPr>
          <w:color w:val="201F1E"/>
          <w:sz w:val="24"/>
          <w:szCs w:val="24"/>
          <w:vertAlign w:val="superscript"/>
        </w:rPr>
        <w:t>th</w:t>
      </w:r>
      <w:r>
        <w:rPr>
          <w:color w:val="201F1E"/>
          <w:sz w:val="24"/>
          <w:szCs w:val="24"/>
        </w:rPr>
        <w:t> November and computers classes for beginners on 7</w:t>
      </w:r>
      <w:r>
        <w:rPr>
          <w:color w:val="201F1E"/>
          <w:sz w:val="24"/>
          <w:szCs w:val="24"/>
          <w:vertAlign w:val="superscript"/>
        </w:rPr>
        <w:t>th</w:t>
      </w:r>
      <w:r>
        <w:rPr>
          <w:color w:val="201F1E"/>
          <w:sz w:val="24"/>
          <w:szCs w:val="24"/>
        </w:rPr>
        <w:t> Nov in conjunction with DDLETB. We will also host several talks including a talk by author Michael Kelly on his new book The G.I.Y diaries on 1</w:t>
      </w:r>
      <w:r>
        <w:rPr>
          <w:color w:val="201F1E"/>
          <w:sz w:val="24"/>
          <w:szCs w:val="24"/>
          <w:vertAlign w:val="superscript"/>
        </w:rPr>
        <w:t>st</w:t>
      </w:r>
      <w:r>
        <w:rPr>
          <w:color w:val="201F1E"/>
          <w:sz w:val="24"/>
          <w:szCs w:val="24"/>
        </w:rPr>
        <w:t> November and a history talk by Monica McGill on Where There's a Will about the Caldbeck family in Clondalkin on 3</w:t>
      </w:r>
      <w:r>
        <w:rPr>
          <w:color w:val="201F1E"/>
          <w:sz w:val="24"/>
          <w:szCs w:val="24"/>
          <w:vertAlign w:val="superscript"/>
        </w:rPr>
        <w:t>rd</w:t>
      </w:r>
      <w:r>
        <w:rPr>
          <w:color w:val="201F1E"/>
          <w:sz w:val="24"/>
          <w:szCs w:val="24"/>
        </w:rPr>
        <w:t> Nov. We also have our ongoing monthly clubs inc. genealogy club/book club/ G.I.Y club.</w:t>
      </w:r>
    </w:p>
    <w:p w14:paraId="18F3FD06" w14:textId="198327BC" w:rsidR="00EA069B" w:rsidRPr="00EA069B" w:rsidRDefault="00EA069B" w:rsidP="00EA069B">
      <w:pPr>
        <w:pStyle w:val="NormalWeb"/>
        <w:shd w:val="clear" w:color="auto" w:fill="FFFFFF"/>
        <w:spacing w:after="360"/>
        <w:rPr>
          <w:color w:val="201F1E"/>
          <w:sz w:val="23"/>
          <w:szCs w:val="23"/>
        </w:rPr>
      </w:pPr>
      <w:r>
        <w:rPr>
          <w:color w:val="000000"/>
          <w:sz w:val="24"/>
          <w:szCs w:val="24"/>
        </w:rPr>
        <w:t>We also continue have weekly story times and host baby and toddler mornings every Tuesday and alternating weekends, as well as our monthly STEAM activities, junior book club and TTRS three days a week. </w:t>
      </w:r>
    </w:p>
    <w:p w14:paraId="37DB6C60" w14:textId="6F898789" w:rsidR="00E63701" w:rsidRPr="00215F16" w:rsidRDefault="00E63701" w:rsidP="00E63701">
      <w:pPr>
        <w:rPr>
          <w:rFonts w:asciiTheme="minorHAnsi" w:eastAsia="Times New Roman" w:hAnsiTheme="minorHAnsi" w:cstheme="minorHAnsi"/>
          <w:color w:val="000000"/>
          <w:sz w:val="24"/>
          <w:szCs w:val="24"/>
        </w:rPr>
      </w:pPr>
    </w:p>
    <w:p w14:paraId="4E265B1C" w14:textId="77777777" w:rsidR="00EA069B" w:rsidRDefault="00EA069B" w:rsidP="00E63701">
      <w:pPr>
        <w:rPr>
          <w:rFonts w:eastAsia="Times New Roman"/>
          <w:b/>
          <w:bCs/>
          <w:color w:val="000000"/>
          <w:sz w:val="24"/>
          <w:szCs w:val="24"/>
          <w:u w:val="single"/>
        </w:rPr>
      </w:pPr>
    </w:p>
    <w:p w14:paraId="09F717E7" w14:textId="77777777" w:rsidR="00EA069B" w:rsidRDefault="00EA069B" w:rsidP="00E63701">
      <w:pPr>
        <w:rPr>
          <w:rFonts w:eastAsia="Times New Roman"/>
          <w:b/>
          <w:bCs/>
          <w:color w:val="000000"/>
          <w:sz w:val="24"/>
          <w:szCs w:val="24"/>
          <w:u w:val="single"/>
        </w:rPr>
      </w:pPr>
    </w:p>
    <w:p w14:paraId="6BC1142B" w14:textId="77777777" w:rsidR="00EA069B" w:rsidRDefault="00EA069B" w:rsidP="00E63701">
      <w:pPr>
        <w:rPr>
          <w:rFonts w:eastAsia="Times New Roman"/>
          <w:b/>
          <w:bCs/>
          <w:color w:val="000000"/>
          <w:sz w:val="24"/>
          <w:szCs w:val="24"/>
          <w:u w:val="single"/>
        </w:rPr>
      </w:pPr>
    </w:p>
    <w:p w14:paraId="63E6CDD9" w14:textId="77777777" w:rsidR="00EA069B" w:rsidRDefault="00EA069B" w:rsidP="00E63701">
      <w:pPr>
        <w:rPr>
          <w:rFonts w:eastAsia="Times New Roman"/>
          <w:b/>
          <w:bCs/>
          <w:color w:val="000000"/>
          <w:sz w:val="24"/>
          <w:szCs w:val="24"/>
          <w:u w:val="single"/>
        </w:rPr>
      </w:pPr>
    </w:p>
    <w:p w14:paraId="03C31E02" w14:textId="77777777" w:rsidR="00EA069B" w:rsidRDefault="00EA069B" w:rsidP="00E63701">
      <w:pPr>
        <w:rPr>
          <w:rFonts w:eastAsia="Times New Roman"/>
          <w:b/>
          <w:bCs/>
          <w:color w:val="000000"/>
          <w:sz w:val="24"/>
          <w:szCs w:val="24"/>
          <w:u w:val="single"/>
        </w:rPr>
      </w:pPr>
    </w:p>
    <w:p w14:paraId="3F37954C" w14:textId="77777777" w:rsidR="00EA069B" w:rsidRDefault="00EA069B" w:rsidP="00E63701">
      <w:pPr>
        <w:rPr>
          <w:rFonts w:eastAsia="Times New Roman"/>
          <w:b/>
          <w:bCs/>
          <w:color w:val="000000"/>
          <w:sz w:val="24"/>
          <w:szCs w:val="24"/>
          <w:u w:val="single"/>
        </w:rPr>
      </w:pPr>
    </w:p>
    <w:p w14:paraId="621539A8" w14:textId="77777777" w:rsidR="00EA069B" w:rsidRDefault="00EA069B" w:rsidP="00E63701">
      <w:pPr>
        <w:rPr>
          <w:rFonts w:eastAsia="Times New Roman"/>
          <w:b/>
          <w:bCs/>
          <w:color w:val="000000"/>
          <w:sz w:val="24"/>
          <w:szCs w:val="24"/>
          <w:u w:val="single"/>
        </w:rPr>
      </w:pPr>
    </w:p>
    <w:p w14:paraId="5275E21D" w14:textId="77777777" w:rsidR="00EA069B" w:rsidRDefault="00EA069B" w:rsidP="00E63701">
      <w:pPr>
        <w:rPr>
          <w:rFonts w:eastAsia="Times New Roman"/>
          <w:b/>
          <w:bCs/>
          <w:color w:val="000000"/>
          <w:sz w:val="24"/>
          <w:szCs w:val="24"/>
          <w:u w:val="single"/>
        </w:rPr>
      </w:pPr>
    </w:p>
    <w:p w14:paraId="62684DF5" w14:textId="77777777" w:rsidR="00EA069B" w:rsidRDefault="00EA069B" w:rsidP="00E63701">
      <w:pPr>
        <w:rPr>
          <w:rFonts w:eastAsia="Times New Roman"/>
          <w:b/>
          <w:bCs/>
          <w:color w:val="000000"/>
          <w:sz w:val="24"/>
          <w:szCs w:val="24"/>
          <w:u w:val="single"/>
        </w:rPr>
      </w:pPr>
    </w:p>
    <w:p w14:paraId="141FFD89" w14:textId="77777777" w:rsidR="00EA069B" w:rsidRDefault="00EA069B" w:rsidP="00E63701">
      <w:pPr>
        <w:rPr>
          <w:rFonts w:eastAsia="Times New Roman"/>
          <w:b/>
          <w:bCs/>
          <w:color w:val="000000"/>
          <w:sz w:val="24"/>
          <w:szCs w:val="24"/>
          <w:u w:val="single"/>
        </w:rPr>
      </w:pPr>
    </w:p>
    <w:p w14:paraId="11A66403" w14:textId="77777777" w:rsidR="00EA069B" w:rsidRDefault="00EA069B" w:rsidP="00E63701">
      <w:pPr>
        <w:rPr>
          <w:rFonts w:eastAsia="Times New Roman"/>
          <w:b/>
          <w:bCs/>
          <w:color w:val="000000"/>
          <w:sz w:val="24"/>
          <w:szCs w:val="24"/>
          <w:u w:val="single"/>
        </w:rPr>
      </w:pPr>
    </w:p>
    <w:p w14:paraId="6A2A367B" w14:textId="2A4E1C74" w:rsidR="00E63701" w:rsidRDefault="00E63701" w:rsidP="00E63701">
      <w:pPr>
        <w:rPr>
          <w:rFonts w:eastAsia="Times New Roman"/>
          <w:b/>
          <w:bCs/>
          <w:color w:val="000000"/>
          <w:sz w:val="24"/>
          <w:szCs w:val="24"/>
          <w:u w:val="single"/>
        </w:rPr>
      </w:pPr>
      <w:r>
        <w:rPr>
          <w:rFonts w:eastAsia="Times New Roman"/>
          <w:b/>
          <w:bCs/>
          <w:color w:val="000000"/>
          <w:sz w:val="24"/>
          <w:szCs w:val="24"/>
          <w:u w:val="single"/>
        </w:rPr>
        <w:lastRenderedPageBreak/>
        <w:t xml:space="preserve">Events for </w:t>
      </w:r>
      <w:r w:rsidR="00A205BF">
        <w:rPr>
          <w:rFonts w:eastAsia="Times New Roman"/>
          <w:b/>
          <w:bCs/>
          <w:color w:val="000000"/>
          <w:sz w:val="24"/>
          <w:szCs w:val="24"/>
          <w:u w:val="single"/>
        </w:rPr>
        <w:t>December</w:t>
      </w:r>
    </w:p>
    <w:p w14:paraId="7520206D" w14:textId="6C88FCD7" w:rsidR="00A205BF" w:rsidRDefault="00A205BF" w:rsidP="00E63701">
      <w:pPr>
        <w:rPr>
          <w:rFonts w:eastAsia="Times New Roman"/>
          <w:b/>
          <w:bCs/>
          <w:color w:val="000000"/>
          <w:sz w:val="24"/>
          <w:szCs w:val="24"/>
          <w:u w:val="single"/>
        </w:rPr>
      </w:pPr>
    </w:p>
    <w:p w14:paraId="5E58BF10" w14:textId="721EB78C" w:rsidR="00A205BF" w:rsidRDefault="00A205BF" w:rsidP="00E63701">
      <w:pPr>
        <w:rPr>
          <w:rFonts w:eastAsia="Times New Roman"/>
          <w:color w:val="000000"/>
          <w:sz w:val="24"/>
          <w:szCs w:val="24"/>
        </w:rPr>
      </w:pPr>
      <w:r w:rsidRPr="00A205BF">
        <w:rPr>
          <w:rFonts w:eastAsia="Times New Roman"/>
          <w:color w:val="000000"/>
          <w:sz w:val="24"/>
          <w:szCs w:val="24"/>
        </w:rPr>
        <w:t xml:space="preserve">For </w:t>
      </w:r>
      <w:r w:rsidR="00252552">
        <w:rPr>
          <w:rFonts w:eastAsia="Times New Roman"/>
          <w:color w:val="000000"/>
          <w:sz w:val="24"/>
          <w:szCs w:val="24"/>
        </w:rPr>
        <w:t>c</w:t>
      </w:r>
      <w:r w:rsidRPr="00A205BF">
        <w:rPr>
          <w:rFonts w:eastAsia="Times New Roman"/>
          <w:color w:val="000000"/>
          <w:sz w:val="24"/>
          <w:szCs w:val="24"/>
        </w:rPr>
        <w:t>hi</w:t>
      </w:r>
      <w:r>
        <w:rPr>
          <w:rFonts w:eastAsia="Times New Roman"/>
          <w:color w:val="000000"/>
          <w:sz w:val="24"/>
          <w:szCs w:val="24"/>
        </w:rPr>
        <w:t xml:space="preserve">ldren we will have </w:t>
      </w:r>
      <w:r w:rsidR="00DB11F2">
        <w:rPr>
          <w:rFonts w:eastAsia="Times New Roman"/>
          <w:color w:val="000000"/>
          <w:sz w:val="24"/>
          <w:szCs w:val="24"/>
        </w:rPr>
        <w:t xml:space="preserve">2 </w:t>
      </w:r>
      <w:r>
        <w:rPr>
          <w:rFonts w:eastAsia="Times New Roman"/>
          <w:color w:val="000000"/>
          <w:sz w:val="24"/>
          <w:szCs w:val="24"/>
        </w:rPr>
        <w:t>Christmas Arts &amp; Crafts</w:t>
      </w:r>
      <w:r w:rsidR="00DB11F2">
        <w:rPr>
          <w:rFonts w:eastAsia="Times New Roman"/>
          <w:color w:val="000000"/>
          <w:sz w:val="24"/>
          <w:szCs w:val="24"/>
        </w:rPr>
        <w:t xml:space="preserve"> </w:t>
      </w:r>
      <w:r w:rsidR="00252552">
        <w:rPr>
          <w:rFonts w:eastAsia="Times New Roman"/>
          <w:color w:val="000000"/>
          <w:sz w:val="24"/>
          <w:szCs w:val="24"/>
        </w:rPr>
        <w:t xml:space="preserve">workshops, </w:t>
      </w:r>
      <w:r w:rsidR="00DB11F2">
        <w:rPr>
          <w:rFonts w:eastAsia="Times New Roman"/>
          <w:color w:val="000000"/>
          <w:sz w:val="24"/>
          <w:szCs w:val="24"/>
        </w:rPr>
        <w:t xml:space="preserve">a magical Christmas story time and Santa will give out our </w:t>
      </w:r>
      <w:r>
        <w:rPr>
          <w:rFonts w:eastAsia="Times New Roman"/>
          <w:color w:val="000000"/>
          <w:sz w:val="24"/>
          <w:szCs w:val="24"/>
        </w:rPr>
        <w:t>Christmas craft bags to children</w:t>
      </w:r>
      <w:r w:rsidR="008B6F4B">
        <w:rPr>
          <w:rFonts w:eastAsia="Times New Roman"/>
          <w:color w:val="000000"/>
          <w:sz w:val="24"/>
          <w:szCs w:val="24"/>
        </w:rPr>
        <w:t>, we will also visit schools for Christmas story time as part of our outreach. We will also have arts and crafts for adults.</w:t>
      </w:r>
    </w:p>
    <w:p w14:paraId="4BA98CEB" w14:textId="217E1ABB" w:rsidR="00DB11F2" w:rsidRDefault="0096305A" w:rsidP="00E63701">
      <w:pPr>
        <w:rPr>
          <w:rFonts w:eastAsia="Times New Roman"/>
          <w:color w:val="000000"/>
          <w:sz w:val="24"/>
          <w:szCs w:val="24"/>
        </w:rPr>
      </w:pPr>
      <w:r>
        <w:rPr>
          <w:b/>
          <w:bCs/>
          <w:noProof/>
          <w:color w:val="191919"/>
          <w:sz w:val="28"/>
          <w:szCs w:val="28"/>
        </w:rPr>
        <mc:AlternateContent>
          <mc:Choice Requires="wps">
            <w:drawing>
              <wp:anchor distT="0" distB="0" distL="114300" distR="114300" simplePos="0" relativeHeight="251662336" behindDoc="0" locked="0" layoutInCell="1" allowOverlap="1" wp14:anchorId="03F003F9" wp14:editId="51DC926F">
                <wp:simplePos x="0" y="0"/>
                <wp:positionH relativeFrom="margin">
                  <wp:align>right</wp:align>
                </wp:positionH>
                <wp:positionV relativeFrom="paragraph">
                  <wp:posOffset>187960</wp:posOffset>
                </wp:positionV>
                <wp:extent cx="3968750" cy="1511300"/>
                <wp:effectExtent l="0" t="0" r="12700" b="12700"/>
                <wp:wrapNone/>
                <wp:docPr id="8" name="Text Box 8"/>
                <wp:cNvGraphicFramePr/>
                <a:graphic xmlns:a="http://schemas.openxmlformats.org/drawingml/2006/main">
                  <a:graphicData uri="http://schemas.microsoft.com/office/word/2010/wordprocessingShape">
                    <wps:wsp>
                      <wps:cNvSpPr txBox="1"/>
                      <wps:spPr>
                        <a:xfrm>
                          <a:off x="0" y="0"/>
                          <a:ext cx="3968750" cy="1511300"/>
                        </a:xfrm>
                        <a:prstGeom prst="rect">
                          <a:avLst/>
                        </a:prstGeom>
                        <a:solidFill>
                          <a:sysClr val="window" lastClr="FFFFFF"/>
                        </a:solidFill>
                        <a:ln w="6350">
                          <a:solidFill>
                            <a:prstClr val="black"/>
                          </a:solidFill>
                        </a:ln>
                      </wps:spPr>
                      <wps:txbx>
                        <w:txbxContent>
                          <w:p w14:paraId="3465AC24" w14:textId="77777777" w:rsidR="0096305A" w:rsidRPr="00DB11F2" w:rsidRDefault="0096305A" w:rsidP="0096305A">
                            <w:pPr>
                              <w:jc w:val="both"/>
                              <w:rPr>
                                <w:rFonts w:eastAsia="Times New Roman"/>
                                <w:color w:val="000000"/>
                                <w:sz w:val="24"/>
                                <w:szCs w:val="24"/>
                              </w:rPr>
                            </w:pPr>
                            <w:r>
                              <w:rPr>
                                <w:rFonts w:eastAsia="Times New Roman"/>
                                <w:color w:val="000000"/>
                                <w:sz w:val="24"/>
                                <w:szCs w:val="24"/>
                              </w:rPr>
                              <w:t xml:space="preserve">For adults we are delighted to have a one man show called </w:t>
                            </w:r>
                            <w:r w:rsidRPr="00DB11F2">
                              <w:rPr>
                                <w:rFonts w:eastAsia="Times New Roman"/>
                                <w:b/>
                                <w:bCs/>
                                <w:i/>
                                <w:iCs/>
                                <w:color w:val="000000"/>
                                <w:sz w:val="24"/>
                                <w:szCs w:val="24"/>
                              </w:rPr>
                              <w:t>Dickens in Dublin</w:t>
                            </w:r>
                            <w:r>
                              <w:rPr>
                                <w:rFonts w:eastAsia="Times New Roman"/>
                                <w:color w:val="000000"/>
                                <w:sz w:val="24"/>
                                <w:szCs w:val="24"/>
                              </w:rPr>
                              <w:t xml:space="preserve"> on Wed 7</w:t>
                            </w:r>
                            <w:r w:rsidRPr="00DB11F2">
                              <w:rPr>
                                <w:rFonts w:eastAsia="Times New Roman"/>
                                <w:color w:val="000000"/>
                                <w:sz w:val="24"/>
                                <w:szCs w:val="24"/>
                                <w:vertAlign w:val="superscript"/>
                              </w:rPr>
                              <w:t>th</w:t>
                            </w:r>
                            <w:r>
                              <w:rPr>
                                <w:rFonts w:eastAsia="Times New Roman"/>
                                <w:color w:val="000000"/>
                                <w:sz w:val="24"/>
                                <w:szCs w:val="24"/>
                              </w:rPr>
                              <w:t xml:space="preserve"> December at 8pm. Actor Laurence Foster will play Charles Dickens and will recreate the dramatic evening Dickens performed in the Rotunda Concert Room in 1858. Foster as Dickens will recount some of Dickens’s characters from</w:t>
                            </w:r>
                            <w:r w:rsidRPr="00DB11F2">
                              <w:rPr>
                                <w:rFonts w:eastAsia="Times New Roman"/>
                                <w:i/>
                                <w:iCs/>
                                <w:color w:val="000000"/>
                                <w:sz w:val="24"/>
                                <w:szCs w:val="24"/>
                              </w:rPr>
                              <w:t xml:space="preserve"> A Christmas Carol, Hard Times, Pickwick </w:t>
                            </w:r>
                            <w:proofErr w:type="gramStart"/>
                            <w:r w:rsidRPr="00DB11F2">
                              <w:rPr>
                                <w:rFonts w:eastAsia="Times New Roman"/>
                                <w:i/>
                                <w:iCs/>
                                <w:color w:val="000000"/>
                                <w:sz w:val="24"/>
                                <w:szCs w:val="24"/>
                              </w:rPr>
                              <w:t>Papers</w:t>
                            </w:r>
                            <w:proofErr w:type="gramEnd"/>
                            <w:r w:rsidRPr="00DB11F2">
                              <w:rPr>
                                <w:rFonts w:eastAsia="Times New Roman"/>
                                <w:i/>
                                <w:iCs/>
                                <w:color w:val="000000"/>
                                <w:sz w:val="24"/>
                                <w:szCs w:val="24"/>
                              </w:rPr>
                              <w:t xml:space="preserve"> and Oliver Twist.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003F9" id="_x0000_t202" coordsize="21600,21600" o:spt="202" path="m,l,21600r21600,l21600,xe">
                <v:stroke joinstyle="miter"/>
                <v:path gradientshapeok="t" o:connecttype="rect"/>
              </v:shapetype>
              <v:shape id="Text Box 8" o:spid="_x0000_s1026" type="#_x0000_t202" style="position:absolute;margin-left:261.3pt;margin-top:14.8pt;width:312.5pt;height:119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" fillcolor="window" strokeweight=".5pt">
                <v:textbox>
                  <w:txbxContent>
                    <w:p w14:paraId="3465AC24" w14:textId="77777777" w:rsidR="0096305A" w:rsidRPr="00DB11F2" w:rsidRDefault="0096305A" w:rsidP="0096305A">
                      <w:pPr>
                        <w:jc w:val="both"/>
                        <w:rPr>
                          <w:rFonts w:eastAsia="Times New Roman"/>
                          <w:color w:val="000000"/>
                          <w:sz w:val="24"/>
                          <w:szCs w:val="24"/>
                        </w:rPr>
                      </w:pPr>
                      <w:r>
                        <w:rPr>
                          <w:rFonts w:eastAsia="Times New Roman"/>
                          <w:color w:val="000000"/>
                          <w:sz w:val="24"/>
                          <w:szCs w:val="24"/>
                        </w:rPr>
                        <w:t xml:space="preserve">For adults we are delighted to have a one man show called </w:t>
                      </w:r>
                      <w:r w:rsidRPr="00DB11F2">
                        <w:rPr>
                          <w:rFonts w:eastAsia="Times New Roman"/>
                          <w:b/>
                          <w:bCs/>
                          <w:i/>
                          <w:iCs/>
                          <w:color w:val="000000"/>
                          <w:sz w:val="24"/>
                          <w:szCs w:val="24"/>
                        </w:rPr>
                        <w:t>Dickens in Dublin</w:t>
                      </w:r>
                      <w:r>
                        <w:rPr>
                          <w:rFonts w:eastAsia="Times New Roman"/>
                          <w:color w:val="000000"/>
                          <w:sz w:val="24"/>
                          <w:szCs w:val="24"/>
                        </w:rPr>
                        <w:t xml:space="preserve"> on Wed 7</w:t>
                      </w:r>
                      <w:r w:rsidRPr="00DB11F2">
                        <w:rPr>
                          <w:rFonts w:eastAsia="Times New Roman"/>
                          <w:color w:val="000000"/>
                          <w:sz w:val="24"/>
                          <w:szCs w:val="24"/>
                          <w:vertAlign w:val="superscript"/>
                        </w:rPr>
                        <w:t>th</w:t>
                      </w:r>
                      <w:r>
                        <w:rPr>
                          <w:rFonts w:eastAsia="Times New Roman"/>
                          <w:color w:val="000000"/>
                          <w:sz w:val="24"/>
                          <w:szCs w:val="24"/>
                        </w:rPr>
                        <w:t xml:space="preserve"> December at 8pm. Actor Laurence Foster will play Charles Dickens and will recreate the dramatic evening Dickens performed in the Rotunda Concert Room in 1858. Foster as Dickens will recount some of Dickens’s characters from</w:t>
                      </w:r>
                      <w:r w:rsidRPr="00DB11F2">
                        <w:rPr>
                          <w:rFonts w:eastAsia="Times New Roman"/>
                          <w:i/>
                          <w:iCs/>
                          <w:color w:val="000000"/>
                          <w:sz w:val="24"/>
                          <w:szCs w:val="24"/>
                        </w:rPr>
                        <w:t xml:space="preserve"> A Christmas Carol, Hard Times, Pickwick </w:t>
                      </w:r>
                      <w:proofErr w:type="gramStart"/>
                      <w:r w:rsidRPr="00DB11F2">
                        <w:rPr>
                          <w:rFonts w:eastAsia="Times New Roman"/>
                          <w:i/>
                          <w:iCs/>
                          <w:color w:val="000000"/>
                          <w:sz w:val="24"/>
                          <w:szCs w:val="24"/>
                        </w:rPr>
                        <w:t>Papers</w:t>
                      </w:r>
                      <w:proofErr w:type="gramEnd"/>
                      <w:r w:rsidRPr="00DB11F2">
                        <w:rPr>
                          <w:rFonts w:eastAsia="Times New Roman"/>
                          <w:i/>
                          <w:iCs/>
                          <w:color w:val="000000"/>
                          <w:sz w:val="24"/>
                          <w:szCs w:val="24"/>
                        </w:rPr>
                        <w:t xml:space="preserve"> and Oliver Twist.</w:t>
                      </w:r>
                    </w:p>
                  </w:txbxContent>
                </v:textbox>
                <w10:wrap anchorx="margin"/>
              </v:shape>
            </w:pict>
          </mc:Fallback>
        </mc:AlternateContent>
      </w:r>
    </w:p>
    <w:p w14:paraId="23FD69F9" w14:textId="11BA4E94" w:rsidR="003145D4" w:rsidRDefault="0096305A" w:rsidP="00070030">
      <w:pPr>
        <w:rPr>
          <w:color w:val="201F1E"/>
          <w:sz w:val="24"/>
          <w:szCs w:val="24"/>
        </w:rPr>
      </w:pPr>
      <w:r>
        <w:rPr>
          <w:b/>
          <w:bCs/>
          <w:noProof/>
          <w:color w:val="191919"/>
          <w:sz w:val="28"/>
          <w:szCs w:val="28"/>
        </w:rPr>
        <mc:AlternateContent>
          <mc:Choice Requires="wps">
            <w:drawing>
              <wp:anchor distT="0" distB="0" distL="114300" distR="114300" simplePos="0" relativeHeight="251664384" behindDoc="0" locked="0" layoutInCell="1" allowOverlap="1" wp14:anchorId="49D21853" wp14:editId="4AC0F112">
                <wp:simplePos x="0" y="0"/>
                <wp:positionH relativeFrom="margin">
                  <wp:posOffset>1758950</wp:posOffset>
                </wp:positionH>
                <wp:positionV relativeFrom="paragraph">
                  <wp:posOffset>1697355</wp:posOffset>
                </wp:positionV>
                <wp:extent cx="3949700" cy="92075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3949700" cy="920750"/>
                        </a:xfrm>
                        <a:prstGeom prst="rect">
                          <a:avLst/>
                        </a:prstGeom>
                        <a:solidFill>
                          <a:sysClr val="window" lastClr="FFFFFF"/>
                        </a:solidFill>
                        <a:ln w="6350">
                          <a:solidFill>
                            <a:prstClr val="black"/>
                          </a:solidFill>
                        </a:ln>
                      </wps:spPr>
                      <wps:txbx>
                        <w:txbxContent>
                          <w:p w14:paraId="797880E1" w14:textId="77777777" w:rsidR="0096305A" w:rsidRDefault="0096305A" w:rsidP="0096305A"/>
                          <w:p w14:paraId="1EF51DCB" w14:textId="25F20224" w:rsidR="0096305A" w:rsidRDefault="0096305A" w:rsidP="0096305A">
                            <w:r>
                              <w:t xml:space="preserve">We </w:t>
                            </w:r>
                            <w:r w:rsidR="00EA069B">
                              <w:t>are</w:t>
                            </w:r>
                            <w:r>
                              <w:t xml:space="preserve"> delighted to welcome back our friends of the elderly for a coffee morning and some more line dancing on Thurs 8</w:t>
                            </w:r>
                            <w:r w:rsidRPr="008B6F4B">
                              <w:rPr>
                                <w:vertAlign w:val="superscript"/>
                              </w:rPr>
                              <w:t>th</w:t>
                            </w:r>
                            <w:r>
                              <w:t xml:space="preserve"> Dec starting at 10.30. Tea/coffee and mice pies will be 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21853" id="Text Box 9" o:spid="_x0000_s1027" type="#_x0000_t202" style="position:absolute;margin-left:138.5pt;margin-top:133.65pt;width:311pt;height:7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" fillcolor="window" strokeweight=".5pt">
                <v:textbox>
                  <w:txbxContent>
                    <w:p w14:paraId="797880E1" w14:textId="77777777" w:rsidR="0096305A" w:rsidRDefault="0096305A" w:rsidP="0096305A"/>
                    <w:p w14:paraId="1EF51DCB" w14:textId="25F20224" w:rsidR="0096305A" w:rsidRDefault="0096305A" w:rsidP="0096305A">
                      <w:r>
                        <w:t xml:space="preserve">We </w:t>
                      </w:r>
                      <w:r w:rsidR="00EA069B">
                        <w:t>are</w:t>
                      </w:r>
                      <w:r>
                        <w:t xml:space="preserve"> delighted to welcome back our friends of the elderly for a coffee morning and some more line dancing on Thurs 8</w:t>
                      </w:r>
                      <w:r w:rsidRPr="008B6F4B">
                        <w:rPr>
                          <w:vertAlign w:val="superscript"/>
                        </w:rPr>
                        <w:t>th</w:t>
                      </w:r>
                      <w:r>
                        <w:t xml:space="preserve"> Dec starting at 10.30. Tea/coffee and mice pies will be served.</w:t>
                      </w:r>
                    </w:p>
                  </w:txbxContent>
                </v:textbox>
                <w10:wrap anchorx="margin"/>
              </v:shape>
            </w:pict>
          </mc:Fallback>
        </mc:AlternateContent>
      </w:r>
      <w:r>
        <w:rPr>
          <w:b/>
          <w:bCs/>
          <w:noProof/>
          <w:color w:val="191919"/>
          <w:sz w:val="28"/>
          <w:szCs w:val="28"/>
        </w:rPr>
        <w:drawing>
          <wp:inline distT="0" distB="0" distL="0" distR="0" wp14:anchorId="26CC72A5" wp14:editId="669677B3">
            <wp:extent cx="1645342" cy="3111500"/>
            <wp:effectExtent l="0" t="0" r="0" b="0"/>
            <wp:docPr id="3" name="Picture 3"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imeli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45342" cy="3111500"/>
                    </a:xfrm>
                    <a:prstGeom prst="rect">
                      <a:avLst/>
                    </a:prstGeom>
                  </pic:spPr>
                </pic:pic>
              </a:graphicData>
            </a:graphic>
          </wp:inline>
        </w:drawing>
      </w:r>
    </w:p>
    <w:p w14:paraId="1976CD13" w14:textId="0F0729C7" w:rsidR="00EA069B" w:rsidRDefault="00EA069B" w:rsidP="00070030">
      <w:pPr>
        <w:rPr>
          <w:color w:val="201F1E"/>
          <w:sz w:val="24"/>
          <w:szCs w:val="24"/>
        </w:rPr>
      </w:pPr>
    </w:p>
    <w:p w14:paraId="73C81719" w14:textId="315E92A3" w:rsidR="004C7D59" w:rsidRDefault="004C7D59" w:rsidP="004C7D59">
      <w:pPr>
        <w:rPr>
          <w:rFonts w:asciiTheme="minorHAnsi" w:hAnsiTheme="minorHAnsi" w:cstheme="minorHAnsi"/>
          <w:sz w:val="24"/>
          <w:szCs w:val="24"/>
        </w:rPr>
      </w:pPr>
    </w:p>
    <w:p w14:paraId="02C83D27" w14:textId="363D8E7A" w:rsidR="00EA069B" w:rsidRPr="00BB2E82" w:rsidRDefault="00EA069B" w:rsidP="00EA069B">
      <w:pPr>
        <w:jc w:val="both"/>
        <w:rPr>
          <w:rFonts w:asciiTheme="minorHAnsi" w:hAnsiTheme="minorHAnsi" w:cstheme="minorHAnsi"/>
          <w:b/>
          <w:bCs/>
          <w:sz w:val="24"/>
          <w:szCs w:val="24"/>
        </w:rPr>
      </w:pPr>
      <w:r>
        <w:rPr>
          <w:rFonts w:asciiTheme="minorHAnsi" w:hAnsiTheme="minorHAnsi" w:cstheme="minorHAnsi"/>
          <w:b/>
          <w:bCs/>
          <w:sz w:val="24"/>
          <w:szCs w:val="24"/>
        </w:rPr>
        <w:t>Mobile</w:t>
      </w:r>
      <w:r w:rsidRPr="00BB2E82">
        <w:rPr>
          <w:rFonts w:asciiTheme="minorHAnsi" w:hAnsiTheme="minorHAnsi" w:cstheme="minorHAnsi"/>
          <w:b/>
          <w:bCs/>
          <w:sz w:val="24"/>
          <w:szCs w:val="24"/>
        </w:rPr>
        <w:t xml:space="preserve"> Library | </w:t>
      </w:r>
      <w:r>
        <w:rPr>
          <w:rFonts w:asciiTheme="minorHAnsi" w:hAnsiTheme="minorHAnsi" w:cstheme="minorHAnsi"/>
          <w:b/>
          <w:bCs/>
          <w:sz w:val="24"/>
          <w:szCs w:val="24"/>
        </w:rPr>
        <w:t>October/</w:t>
      </w:r>
      <w:r>
        <w:rPr>
          <w:rFonts w:asciiTheme="minorHAnsi" w:hAnsiTheme="minorHAnsi" w:cstheme="minorHAnsi"/>
          <w:b/>
          <w:bCs/>
          <w:sz w:val="24"/>
          <w:szCs w:val="24"/>
        </w:rPr>
        <w:t>November</w:t>
      </w:r>
      <w:r w:rsidRPr="00BB2E82">
        <w:rPr>
          <w:rFonts w:asciiTheme="minorHAnsi" w:hAnsiTheme="minorHAnsi" w:cstheme="minorHAnsi"/>
          <w:b/>
          <w:bCs/>
          <w:sz w:val="24"/>
          <w:szCs w:val="24"/>
        </w:rPr>
        <w:t xml:space="preserve"> 2022 </w:t>
      </w:r>
    </w:p>
    <w:p w14:paraId="4F1B264A" w14:textId="5C63F5A6" w:rsidR="00EA069B" w:rsidRPr="00752AFA" w:rsidRDefault="00EA069B" w:rsidP="004C7D59">
      <w:pPr>
        <w:rPr>
          <w:rFonts w:asciiTheme="minorHAnsi" w:hAnsiTheme="minorHAnsi" w:cstheme="minorHAnsi"/>
          <w:sz w:val="24"/>
          <w:szCs w:val="24"/>
        </w:rPr>
      </w:pPr>
      <w:r>
        <w:rPr>
          <w:noProof/>
        </w:rPr>
        <w:drawing>
          <wp:anchor distT="0" distB="0" distL="114300" distR="114300" simplePos="0" relativeHeight="251666432" behindDoc="0" locked="0" layoutInCell="1" allowOverlap="1" wp14:anchorId="6961C441" wp14:editId="6E4D658F">
            <wp:simplePos x="0" y="0"/>
            <wp:positionH relativeFrom="column">
              <wp:posOffset>2990850</wp:posOffset>
            </wp:positionH>
            <wp:positionV relativeFrom="paragraph">
              <wp:posOffset>176530</wp:posOffset>
            </wp:positionV>
            <wp:extent cx="3535200" cy="2937600"/>
            <wp:effectExtent l="0" t="0" r="8255" b="0"/>
            <wp:wrapSquare wrapText="bothSides"/>
            <wp:docPr id="1" name="Picture 1" descr="A picture containing person, indoor, dr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person, indoor, drum&#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35200" cy="2937600"/>
                    </a:xfrm>
                    <a:prstGeom prst="rect">
                      <a:avLst/>
                    </a:prstGeom>
                    <a:noFill/>
                    <a:ln>
                      <a:noFill/>
                    </a:ln>
                  </pic:spPr>
                </pic:pic>
              </a:graphicData>
            </a:graphic>
          </wp:anchor>
        </w:drawing>
      </w:r>
    </w:p>
    <w:p w14:paraId="1292C767" w14:textId="33C9B650" w:rsidR="00EA069B" w:rsidRDefault="00EA069B" w:rsidP="00EA069B">
      <w:r>
        <w:t xml:space="preserve">The Mobile Library delivered another full programme in </w:t>
      </w:r>
      <w:r>
        <w:t>October</w:t>
      </w:r>
      <w:r>
        <w:t xml:space="preserve">.  We made 144 public stops around the county and made 16 visits to primary schools.  We had a great response to our call for children to come on board the Mobile Library in their Halloween costumes.  They each collected a spooky reward, and many parents allowed us to take a photograph and share it on social media.  Our home delivery service, </w:t>
      </w:r>
      <w:proofErr w:type="spellStart"/>
      <w:r>
        <w:t>Library@Home</w:t>
      </w:r>
      <w:proofErr w:type="spellEnd"/>
      <w:r>
        <w:t>, aimed at people who have difficulty leaving their houses, continues to deliver books to 109 homes each month. On 20</w:t>
      </w:r>
      <w:r>
        <w:rPr>
          <w:vertAlign w:val="superscript"/>
        </w:rPr>
        <w:t>th</w:t>
      </w:r>
      <w:r>
        <w:t xml:space="preserve"> October we paid our first visit to </w:t>
      </w:r>
      <w:proofErr w:type="spellStart"/>
      <w:r>
        <w:t>Youthreach</w:t>
      </w:r>
      <w:proofErr w:type="spellEnd"/>
      <w:r>
        <w:t xml:space="preserve"> Priory in Tallaght where the young people visited the library truck, took out membership and engaged in a drumming workshop.</w:t>
      </w:r>
      <w:r>
        <w:t xml:space="preserve"> </w:t>
      </w:r>
      <w:r>
        <w:t>On 27</w:t>
      </w:r>
      <w:r>
        <w:rPr>
          <w:vertAlign w:val="superscript"/>
        </w:rPr>
        <w:t>th</w:t>
      </w:r>
      <w:r>
        <w:t xml:space="preserve"> October we made our third visit to Citywest Hotel for our monthly Ukrainian Outreach event”.</w:t>
      </w:r>
    </w:p>
    <w:p w14:paraId="27A8AA3B" w14:textId="5B369490" w:rsidR="00E63701" w:rsidRDefault="00E63701" w:rsidP="004C7D59"/>
    <w:p w14:paraId="57EE3C31" w14:textId="336535BE" w:rsidR="00EA069B" w:rsidRDefault="00EA069B" w:rsidP="004C7D59"/>
    <w:p w14:paraId="4CCB99C8" w14:textId="39D76CBE" w:rsidR="003145D4" w:rsidRDefault="003145D4" w:rsidP="004C7D59"/>
    <w:p w14:paraId="1AB1B83E" w14:textId="77777777" w:rsidR="003145D4" w:rsidRDefault="003145D4" w:rsidP="003145D4">
      <w:pPr>
        <w:shd w:val="clear" w:color="auto" w:fill="FFFFFF"/>
        <w:rPr>
          <w:rFonts w:asciiTheme="minorHAnsi" w:eastAsia="Times New Roman" w:hAnsiTheme="minorHAnsi" w:cstheme="minorHAnsi"/>
          <w:b/>
          <w:bCs/>
          <w:color w:val="FF0000"/>
          <w:sz w:val="24"/>
          <w:szCs w:val="24"/>
          <w:bdr w:val="none" w:sz="0" w:space="0" w:color="auto" w:frame="1"/>
          <w:lang w:eastAsia="en-IE"/>
        </w:rPr>
      </w:pPr>
    </w:p>
    <w:p w14:paraId="215F86F0" w14:textId="27F5C5CB" w:rsidR="003145D4" w:rsidRPr="00C21436" w:rsidRDefault="003145D4" w:rsidP="003145D4">
      <w:pPr>
        <w:shd w:val="clear" w:color="auto" w:fill="FFFFFF"/>
        <w:rPr>
          <w:rFonts w:asciiTheme="minorHAnsi" w:eastAsia="Times New Roman" w:hAnsiTheme="minorHAnsi" w:cstheme="minorHAnsi"/>
          <w:color w:val="FF0000"/>
          <w:sz w:val="24"/>
          <w:szCs w:val="24"/>
          <w:lang w:eastAsia="en-IE"/>
        </w:rPr>
      </w:pPr>
      <w:r w:rsidRPr="00C21436">
        <w:rPr>
          <w:rFonts w:asciiTheme="minorHAnsi" w:eastAsia="Times New Roman" w:hAnsiTheme="minorHAnsi" w:cstheme="minorHAnsi"/>
          <w:b/>
          <w:bCs/>
          <w:color w:val="FF0000"/>
          <w:sz w:val="24"/>
          <w:szCs w:val="24"/>
          <w:bdr w:val="none" w:sz="0" w:space="0" w:color="auto" w:frame="1"/>
          <w:lang w:eastAsia="en-IE"/>
        </w:rPr>
        <w:lastRenderedPageBreak/>
        <w:t xml:space="preserve">Red Line Festival </w:t>
      </w:r>
    </w:p>
    <w:p w14:paraId="68C86746" w14:textId="77777777" w:rsidR="003145D4" w:rsidRPr="00851C25" w:rsidRDefault="003145D4" w:rsidP="003145D4">
      <w:pPr>
        <w:shd w:val="clear" w:color="auto" w:fill="FFFFFF"/>
        <w:jc w:val="center"/>
        <w:rPr>
          <w:rFonts w:ascii="Times New Roman" w:eastAsia="Times New Roman" w:hAnsi="Times New Roman" w:cs="Times New Roman"/>
          <w:color w:val="414141"/>
          <w:sz w:val="16"/>
          <w:szCs w:val="16"/>
          <w:lang w:eastAsia="en-IE"/>
        </w:rPr>
      </w:pPr>
    </w:p>
    <w:p w14:paraId="6B2ECA35" w14:textId="77777777" w:rsidR="003145D4" w:rsidRPr="003F6197" w:rsidRDefault="003145D4" w:rsidP="003145D4">
      <w:pPr>
        <w:rPr>
          <w:sz w:val="24"/>
          <w:szCs w:val="24"/>
          <w:lang w:eastAsia="en-IE"/>
        </w:rPr>
      </w:pPr>
      <w:r w:rsidRPr="003F6197">
        <w:rPr>
          <w:sz w:val="24"/>
          <w:szCs w:val="24"/>
          <w:lang w:eastAsia="en-IE"/>
        </w:rPr>
        <w:t xml:space="preserve">The Red Line Festival was a great success this year and ran from October 13-16th in over 40 events in fascinating performance venues including Rathfarnham Castle, Pearse Museum and </w:t>
      </w:r>
      <w:proofErr w:type="spellStart"/>
      <w:r w:rsidRPr="003F6197">
        <w:rPr>
          <w:sz w:val="24"/>
          <w:szCs w:val="24"/>
          <w:lang w:eastAsia="en-IE"/>
        </w:rPr>
        <w:t>Baldonnel</w:t>
      </w:r>
      <w:proofErr w:type="spellEnd"/>
      <w:r w:rsidRPr="003F6197">
        <w:rPr>
          <w:sz w:val="24"/>
          <w:szCs w:val="24"/>
          <w:lang w:eastAsia="en-IE"/>
        </w:rPr>
        <w:t xml:space="preserve"> Aerodrome as well as the Civic and branch libraries across South Dublin.  From ‘True Crime’ with Paul Williams, Ex-State Pathologist Dr Marie Cassidy and Private Investigator Patrick Marry to rapping with writer in residence </w:t>
      </w:r>
      <w:proofErr w:type="spellStart"/>
      <w:r w:rsidRPr="003F6197">
        <w:rPr>
          <w:sz w:val="24"/>
          <w:szCs w:val="24"/>
          <w:lang w:eastAsia="en-IE"/>
        </w:rPr>
        <w:t>Selló</w:t>
      </w:r>
      <w:proofErr w:type="spellEnd"/>
      <w:r w:rsidRPr="003F6197">
        <w:rPr>
          <w:sz w:val="24"/>
          <w:szCs w:val="24"/>
          <w:lang w:eastAsia="en-IE"/>
        </w:rPr>
        <w:t xml:space="preserve"> at The Civic or readings of Ulysses at Rathfarnham Castle to Shadow puppet making at Pearce Museum and a whole series of sports events at Tallaght Stadium, poetry awards and </w:t>
      </w:r>
      <w:proofErr w:type="spellStart"/>
      <w:r w:rsidRPr="003F6197">
        <w:rPr>
          <w:sz w:val="24"/>
          <w:szCs w:val="24"/>
          <w:lang w:eastAsia="en-IE"/>
        </w:rPr>
        <w:t>Puca</w:t>
      </w:r>
      <w:proofErr w:type="spellEnd"/>
      <w:r w:rsidRPr="003F6197">
        <w:rPr>
          <w:sz w:val="24"/>
          <w:szCs w:val="24"/>
          <w:lang w:eastAsia="en-IE"/>
        </w:rPr>
        <w:t xml:space="preserve"> puppets, the Red Line Festival was a celebration of all things literary be it spoken, written, sung, played, illustrated, or even just thought!</w:t>
      </w:r>
    </w:p>
    <w:p w14:paraId="7D105507" w14:textId="77777777" w:rsidR="003145D4" w:rsidRPr="003F6197" w:rsidRDefault="003145D4" w:rsidP="003145D4">
      <w:pPr>
        <w:rPr>
          <w:sz w:val="24"/>
          <w:szCs w:val="24"/>
          <w:lang w:eastAsia="en-IE"/>
        </w:rPr>
      </w:pPr>
      <w:r w:rsidRPr="003F6197">
        <w:rPr>
          <w:noProof/>
          <w:sz w:val="24"/>
          <w:szCs w:val="24"/>
        </w:rPr>
        <w:drawing>
          <wp:anchor distT="0" distB="0" distL="114300" distR="114300" simplePos="0" relativeHeight="251668480" behindDoc="0" locked="0" layoutInCell="1" allowOverlap="1" wp14:anchorId="4D80D5D2" wp14:editId="6297BFDD">
            <wp:simplePos x="0" y="0"/>
            <wp:positionH relativeFrom="column">
              <wp:posOffset>2952750</wp:posOffset>
            </wp:positionH>
            <wp:positionV relativeFrom="paragraph">
              <wp:posOffset>126365</wp:posOffset>
            </wp:positionV>
            <wp:extent cx="2869200" cy="2167200"/>
            <wp:effectExtent l="0" t="0" r="7620" b="5080"/>
            <wp:wrapSquare wrapText="bothSides"/>
            <wp:docPr id="2" name="Picture 2" descr="A group of women posing for a phot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women posing for a phot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9200" cy="2167200"/>
                    </a:xfrm>
                    <a:prstGeom prst="rect">
                      <a:avLst/>
                    </a:prstGeom>
                    <a:noFill/>
                    <a:ln>
                      <a:noFill/>
                    </a:ln>
                  </pic:spPr>
                </pic:pic>
              </a:graphicData>
            </a:graphic>
          </wp:anchor>
        </w:drawing>
      </w:r>
    </w:p>
    <w:p w14:paraId="769ADE75" w14:textId="77777777" w:rsidR="003145D4" w:rsidRPr="003F6197" w:rsidRDefault="003145D4" w:rsidP="003145D4">
      <w:pPr>
        <w:rPr>
          <w:sz w:val="24"/>
          <w:szCs w:val="24"/>
          <w:lang w:eastAsia="en-IE"/>
        </w:rPr>
      </w:pPr>
      <w:r w:rsidRPr="003F6197">
        <w:rPr>
          <w:sz w:val="24"/>
          <w:szCs w:val="24"/>
          <w:lang w:eastAsia="en-IE"/>
        </w:rPr>
        <w:t xml:space="preserve">The Red Line Festival was produced by South Dublin Libraries and Arts at South Dublin County Council offering a programme of events and workshops that appeals to people of all ages and interests, from children to adults, casual readers to bookworms with events in six different strands As </w:t>
      </w:r>
      <w:proofErr w:type="spellStart"/>
      <w:r w:rsidRPr="003F6197">
        <w:rPr>
          <w:sz w:val="24"/>
          <w:szCs w:val="24"/>
          <w:lang w:eastAsia="en-IE"/>
        </w:rPr>
        <w:t>Gaeilge</w:t>
      </w:r>
      <w:proofErr w:type="spellEnd"/>
      <w:r w:rsidRPr="003F6197">
        <w:rPr>
          <w:sz w:val="24"/>
          <w:szCs w:val="24"/>
          <w:lang w:eastAsia="en-IE"/>
        </w:rPr>
        <w:t>, Literary, Sport &amp; Wellbeing, Music &amp; Performance, Crime &amp; Horror and Family.  The festival featured wonderful authors such as Michael Harding, Donal Ryan and Emilie Pine, Conor Creighton, Louise Phillips and many more.</w:t>
      </w:r>
    </w:p>
    <w:p w14:paraId="2E552484" w14:textId="77777777" w:rsidR="003145D4" w:rsidRPr="003F6197" w:rsidRDefault="003145D4" w:rsidP="003145D4">
      <w:pPr>
        <w:rPr>
          <w:sz w:val="24"/>
          <w:szCs w:val="24"/>
          <w:lang w:eastAsia="en-IE"/>
        </w:rPr>
      </w:pPr>
    </w:p>
    <w:p w14:paraId="1366B918" w14:textId="77777777" w:rsidR="003145D4" w:rsidRPr="003F6197" w:rsidRDefault="003145D4" w:rsidP="003145D4">
      <w:pPr>
        <w:rPr>
          <w:sz w:val="24"/>
          <w:szCs w:val="24"/>
          <w:lang w:eastAsia="en-IE"/>
        </w:rPr>
      </w:pPr>
      <w:r w:rsidRPr="003F6197">
        <w:rPr>
          <w:sz w:val="24"/>
          <w:szCs w:val="24"/>
          <w:lang w:eastAsia="en-IE"/>
        </w:rPr>
        <w:t xml:space="preserve">History, </w:t>
      </w:r>
      <w:proofErr w:type="gramStart"/>
      <w:r w:rsidRPr="003F6197">
        <w:rPr>
          <w:sz w:val="24"/>
          <w:szCs w:val="24"/>
          <w:lang w:eastAsia="en-IE"/>
        </w:rPr>
        <w:t>heritage</w:t>
      </w:r>
      <w:proofErr w:type="gramEnd"/>
      <w:r w:rsidRPr="003F6197">
        <w:rPr>
          <w:sz w:val="24"/>
          <w:szCs w:val="24"/>
          <w:lang w:eastAsia="en-IE"/>
        </w:rPr>
        <w:t xml:space="preserve"> and the Irish language featured throughout the festival. Dean Ruxton discussed his book Death on Ireland’s Eye and Rebecca </w:t>
      </w:r>
      <w:proofErr w:type="spellStart"/>
      <w:r w:rsidRPr="003F6197">
        <w:rPr>
          <w:sz w:val="24"/>
          <w:szCs w:val="24"/>
          <w:lang w:eastAsia="en-IE"/>
        </w:rPr>
        <w:t>Brownlie</w:t>
      </w:r>
      <w:proofErr w:type="spellEnd"/>
      <w:r w:rsidRPr="003F6197">
        <w:rPr>
          <w:sz w:val="24"/>
          <w:szCs w:val="24"/>
          <w:lang w:eastAsia="en-IE"/>
        </w:rPr>
        <w:t xml:space="preserve"> brought her Abandoned Ireland exhibition to the Tallaght Library, highlighting the social importance of our forgotten buildings.   </w:t>
      </w:r>
      <w:proofErr w:type="spellStart"/>
      <w:r w:rsidRPr="003F6197">
        <w:rPr>
          <w:sz w:val="24"/>
          <w:szCs w:val="24"/>
          <w:lang w:eastAsia="en-IE"/>
        </w:rPr>
        <w:t>Colmán</w:t>
      </w:r>
      <w:proofErr w:type="spellEnd"/>
      <w:r w:rsidRPr="003F6197">
        <w:rPr>
          <w:sz w:val="24"/>
          <w:szCs w:val="24"/>
          <w:lang w:eastAsia="en-IE"/>
        </w:rPr>
        <w:t xml:space="preserve"> Ó </w:t>
      </w:r>
      <w:proofErr w:type="spellStart"/>
      <w:r w:rsidRPr="003F6197">
        <w:rPr>
          <w:sz w:val="24"/>
          <w:szCs w:val="24"/>
          <w:lang w:eastAsia="en-IE"/>
        </w:rPr>
        <w:t>Raghallaigh</w:t>
      </w:r>
      <w:proofErr w:type="spellEnd"/>
      <w:r w:rsidRPr="003F6197">
        <w:rPr>
          <w:sz w:val="24"/>
          <w:szCs w:val="24"/>
          <w:lang w:eastAsia="en-IE"/>
        </w:rPr>
        <w:t xml:space="preserve">, Micheál Ó </w:t>
      </w:r>
      <w:proofErr w:type="spellStart"/>
      <w:r w:rsidRPr="003F6197">
        <w:rPr>
          <w:sz w:val="24"/>
          <w:szCs w:val="24"/>
          <w:lang w:eastAsia="en-IE"/>
        </w:rPr>
        <w:t>Conghaile</w:t>
      </w:r>
      <w:proofErr w:type="spellEnd"/>
      <w:r w:rsidRPr="003F6197">
        <w:rPr>
          <w:sz w:val="24"/>
          <w:szCs w:val="24"/>
          <w:lang w:eastAsia="en-IE"/>
        </w:rPr>
        <w:t xml:space="preserve"> and </w:t>
      </w:r>
      <w:proofErr w:type="spellStart"/>
      <w:r w:rsidRPr="003F6197">
        <w:rPr>
          <w:sz w:val="24"/>
          <w:szCs w:val="24"/>
          <w:lang w:eastAsia="en-IE"/>
        </w:rPr>
        <w:t>Réaltán</w:t>
      </w:r>
      <w:proofErr w:type="spellEnd"/>
      <w:r w:rsidRPr="003F6197">
        <w:rPr>
          <w:sz w:val="24"/>
          <w:szCs w:val="24"/>
          <w:lang w:eastAsia="en-IE"/>
        </w:rPr>
        <w:t xml:space="preserve"> Ní </w:t>
      </w:r>
      <w:proofErr w:type="spellStart"/>
      <w:r w:rsidRPr="003F6197">
        <w:rPr>
          <w:sz w:val="24"/>
          <w:szCs w:val="24"/>
          <w:lang w:eastAsia="en-IE"/>
        </w:rPr>
        <w:t>Leannáin</w:t>
      </w:r>
      <w:proofErr w:type="spellEnd"/>
      <w:r w:rsidRPr="003F6197">
        <w:rPr>
          <w:sz w:val="24"/>
          <w:szCs w:val="24"/>
          <w:lang w:eastAsia="en-IE"/>
        </w:rPr>
        <w:t xml:space="preserve"> took part in the As </w:t>
      </w:r>
      <w:proofErr w:type="spellStart"/>
      <w:r w:rsidRPr="003F6197">
        <w:rPr>
          <w:sz w:val="24"/>
          <w:szCs w:val="24"/>
          <w:lang w:eastAsia="en-IE"/>
        </w:rPr>
        <w:t>Gaeilge</w:t>
      </w:r>
      <w:proofErr w:type="spellEnd"/>
      <w:r w:rsidRPr="003F6197">
        <w:rPr>
          <w:sz w:val="24"/>
          <w:szCs w:val="24"/>
          <w:lang w:eastAsia="en-IE"/>
        </w:rPr>
        <w:t xml:space="preserve"> strand.</w:t>
      </w:r>
    </w:p>
    <w:p w14:paraId="66D778BA" w14:textId="77777777" w:rsidR="003145D4" w:rsidRDefault="003145D4" w:rsidP="003145D4">
      <w:pPr>
        <w:rPr>
          <w:sz w:val="24"/>
          <w:szCs w:val="24"/>
          <w:lang w:eastAsia="en-IE"/>
        </w:rPr>
      </w:pPr>
      <w:r w:rsidRPr="003F6197">
        <w:rPr>
          <w:sz w:val="24"/>
          <w:szCs w:val="24"/>
          <w:lang w:eastAsia="en-IE"/>
        </w:rPr>
        <w:t> </w:t>
      </w:r>
    </w:p>
    <w:p w14:paraId="733F5B72" w14:textId="77777777" w:rsidR="003145D4" w:rsidRPr="003F6197" w:rsidRDefault="003145D4" w:rsidP="003145D4">
      <w:pPr>
        <w:rPr>
          <w:sz w:val="24"/>
          <w:szCs w:val="24"/>
          <w:lang w:eastAsia="en-IE"/>
        </w:rPr>
      </w:pPr>
      <w:r w:rsidRPr="003F6197">
        <w:rPr>
          <w:noProof/>
          <w:sz w:val="24"/>
          <w:szCs w:val="24"/>
        </w:rPr>
        <w:drawing>
          <wp:anchor distT="0" distB="0" distL="114300" distR="114300" simplePos="0" relativeHeight="251669504" behindDoc="0" locked="0" layoutInCell="1" allowOverlap="1" wp14:anchorId="72A874AC" wp14:editId="4390E032">
            <wp:simplePos x="0" y="0"/>
            <wp:positionH relativeFrom="margin">
              <wp:posOffset>2828925</wp:posOffset>
            </wp:positionH>
            <wp:positionV relativeFrom="paragraph">
              <wp:posOffset>0</wp:posOffset>
            </wp:positionV>
            <wp:extent cx="3070800" cy="2163600"/>
            <wp:effectExtent l="0" t="0" r="0" b="8255"/>
            <wp:wrapSquare wrapText="bothSides"/>
            <wp:docPr id="10" name="Picture 10"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people posing for a phot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0800" cy="21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6197">
        <w:rPr>
          <w:sz w:val="24"/>
          <w:szCs w:val="24"/>
          <w:lang w:eastAsia="en-IE"/>
        </w:rPr>
        <w:t xml:space="preserve">Red Line Festival was also delighted to work with NOISE Music DJ Programme and ‘Give Us </w:t>
      </w:r>
      <w:proofErr w:type="gramStart"/>
      <w:r w:rsidRPr="003F6197">
        <w:rPr>
          <w:sz w:val="24"/>
          <w:szCs w:val="24"/>
          <w:lang w:eastAsia="en-IE"/>
        </w:rPr>
        <w:t>The</w:t>
      </w:r>
      <w:proofErr w:type="gramEnd"/>
      <w:r w:rsidRPr="003F6197">
        <w:rPr>
          <w:sz w:val="24"/>
          <w:szCs w:val="24"/>
          <w:lang w:eastAsia="en-IE"/>
        </w:rPr>
        <w:t xml:space="preserve"> Night’ providing opportunities for young people to learn how to DJ and develop their musical knowledge. The poetry programme took the limelight when award winning poet Jessica Traynor announced the winners of the Red Line Poetry Competition. First place went to Nuala Roche for 'Spirit of American Youth Rising from the Waves. Second place went to Winifred McNulty for 'When Lough </w:t>
      </w:r>
      <w:proofErr w:type="spellStart"/>
      <w:r w:rsidRPr="003F6197">
        <w:rPr>
          <w:sz w:val="24"/>
          <w:szCs w:val="24"/>
          <w:lang w:eastAsia="en-IE"/>
        </w:rPr>
        <w:t>na</w:t>
      </w:r>
      <w:proofErr w:type="spellEnd"/>
      <w:r w:rsidRPr="003F6197">
        <w:rPr>
          <w:sz w:val="24"/>
          <w:szCs w:val="24"/>
          <w:lang w:eastAsia="en-IE"/>
        </w:rPr>
        <w:t xml:space="preserve"> </w:t>
      </w:r>
      <w:proofErr w:type="spellStart"/>
      <w:r w:rsidRPr="003F6197">
        <w:rPr>
          <w:sz w:val="24"/>
          <w:szCs w:val="24"/>
          <w:lang w:eastAsia="en-IE"/>
        </w:rPr>
        <w:t>Suil</w:t>
      </w:r>
      <w:proofErr w:type="spellEnd"/>
      <w:r w:rsidRPr="003F6197">
        <w:rPr>
          <w:sz w:val="24"/>
          <w:szCs w:val="24"/>
          <w:lang w:eastAsia="en-IE"/>
        </w:rPr>
        <w:t xml:space="preserve"> Drains' and third place went </w:t>
      </w:r>
      <w:proofErr w:type="gramStart"/>
      <w:r w:rsidRPr="003F6197">
        <w:rPr>
          <w:sz w:val="24"/>
          <w:szCs w:val="24"/>
          <w:lang w:eastAsia="en-IE"/>
        </w:rPr>
        <w:t>to  Ruth</w:t>
      </w:r>
      <w:proofErr w:type="gramEnd"/>
      <w:r w:rsidRPr="003F6197">
        <w:rPr>
          <w:sz w:val="24"/>
          <w:szCs w:val="24"/>
          <w:lang w:eastAsia="en-IE"/>
        </w:rPr>
        <w:t xml:space="preserve"> Quinlan for her poem 'Lamping'  This was an incredible achievement as almost 300 poems were entered this year of an exceptionally high standard. </w:t>
      </w:r>
    </w:p>
    <w:p w14:paraId="60A4297C" w14:textId="77777777" w:rsidR="003145D4" w:rsidRPr="003F6197" w:rsidRDefault="003145D4" w:rsidP="003145D4">
      <w:pPr>
        <w:rPr>
          <w:sz w:val="24"/>
          <w:szCs w:val="24"/>
          <w:lang w:eastAsia="en-IE"/>
        </w:rPr>
      </w:pPr>
    </w:p>
    <w:p w14:paraId="14D86AAB" w14:textId="77777777" w:rsidR="003145D4" w:rsidRDefault="003145D4" w:rsidP="003145D4">
      <w:pPr>
        <w:rPr>
          <w:sz w:val="24"/>
          <w:szCs w:val="24"/>
          <w:lang w:eastAsia="en-IE"/>
        </w:rPr>
      </w:pPr>
      <w:r w:rsidRPr="003F6197">
        <w:rPr>
          <w:sz w:val="24"/>
          <w:szCs w:val="24"/>
          <w:lang w:eastAsia="en-IE"/>
        </w:rPr>
        <w:lastRenderedPageBreak/>
        <w:t>On Sunday at Tallaght Stadium Jonathan Wilson discussed his biography of Bobby and Jack Charlton with local journalist Ronan O’Flaherty. </w:t>
      </w:r>
      <w:proofErr w:type="spellStart"/>
      <w:r w:rsidRPr="003F6197">
        <w:rPr>
          <w:sz w:val="24"/>
          <w:szCs w:val="24"/>
          <w:lang w:eastAsia="en-IE"/>
        </w:rPr>
        <w:t>Siobhán</w:t>
      </w:r>
      <w:proofErr w:type="spellEnd"/>
      <w:r w:rsidRPr="003F6197">
        <w:rPr>
          <w:sz w:val="24"/>
          <w:szCs w:val="24"/>
          <w:lang w:eastAsia="en-IE"/>
        </w:rPr>
        <w:t xml:space="preserve"> Doyle gave a brilliant talk on The History of GAA in 100 objects and George Hamilton had a rousing discussion with Gareth Maher about his book: Away Days - 30 years of Irish footballers in the Premier League.</w:t>
      </w:r>
    </w:p>
    <w:p w14:paraId="18737BC2" w14:textId="77777777" w:rsidR="003145D4" w:rsidRDefault="003145D4" w:rsidP="004C7D59"/>
    <w:sectPr w:rsidR="003145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CE"/>
    <w:rsid w:val="00070030"/>
    <w:rsid w:val="00083E18"/>
    <w:rsid w:val="00215F16"/>
    <w:rsid w:val="00246F23"/>
    <w:rsid w:val="00252552"/>
    <w:rsid w:val="00273817"/>
    <w:rsid w:val="002874E3"/>
    <w:rsid w:val="003145D4"/>
    <w:rsid w:val="00365994"/>
    <w:rsid w:val="00393B80"/>
    <w:rsid w:val="004806E3"/>
    <w:rsid w:val="004C7D59"/>
    <w:rsid w:val="005B32D0"/>
    <w:rsid w:val="00842344"/>
    <w:rsid w:val="008B6F4B"/>
    <w:rsid w:val="0096305A"/>
    <w:rsid w:val="00986F73"/>
    <w:rsid w:val="00A205BF"/>
    <w:rsid w:val="00B03D4A"/>
    <w:rsid w:val="00C85D64"/>
    <w:rsid w:val="00DB11F2"/>
    <w:rsid w:val="00E63701"/>
    <w:rsid w:val="00E96915"/>
    <w:rsid w:val="00EA069B"/>
    <w:rsid w:val="00ED2ECE"/>
    <w:rsid w:val="00F274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96316"/>
  <w15:chartTrackingRefBased/>
  <w15:docId w15:val="{BB083C7D-5159-4403-874B-BD4981DD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EC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3701"/>
    <w:rPr>
      <w:lang w:eastAsia="en-IE"/>
    </w:rPr>
  </w:style>
  <w:style w:type="character" w:customStyle="1" w:styleId="contentpasted1">
    <w:name w:val="contentpasted1"/>
    <w:basedOn w:val="DefaultParagraphFont"/>
    <w:rsid w:val="00E6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9365">
      <w:bodyDiv w:val="1"/>
      <w:marLeft w:val="0"/>
      <w:marRight w:val="0"/>
      <w:marTop w:val="0"/>
      <w:marBottom w:val="0"/>
      <w:divBdr>
        <w:top w:val="none" w:sz="0" w:space="0" w:color="auto"/>
        <w:left w:val="none" w:sz="0" w:space="0" w:color="auto"/>
        <w:bottom w:val="none" w:sz="0" w:space="0" w:color="auto"/>
        <w:right w:val="none" w:sz="0" w:space="0" w:color="auto"/>
      </w:divBdr>
    </w:div>
    <w:div w:id="410202744">
      <w:bodyDiv w:val="1"/>
      <w:marLeft w:val="0"/>
      <w:marRight w:val="0"/>
      <w:marTop w:val="0"/>
      <w:marBottom w:val="0"/>
      <w:divBdr>
        <w:top w:val="none" w:sz="0" w:space="0" w:color="auto"/>
        <w:left w:val="none" w:sz="0" w:space="0" w:color="auto"/>
        <w:bottom w:val="none" w:sz="0" w:space="0" w:color="auto"/>
        <w:right w:val="none" w:sz="0" w:space="0" w:color="auto"/>
      </w:divBdr>
    </w:div>
    <w:div w:id="531504616">
      <w:bodyDiv w:val="1"/>
      <w:marLeft w:val="0"/>
      <w:marRight w:val="0"/>
      <w:marTop w:val="0"/>
      <w:marBottom w:val="0"/>
      <w:divBdr>
        <w:top w:val="none" w:sz="0" w:space="0" w:color="auto"/>
        <w:left w:val="none" w:sz="0" w:space="0" w:color="auto"/>
        <w:bottom w:val="none" w:sz="0" w:space="0" w:color="auto"/>
        <w:right w:val="none" w:sz="0" w:space="0" w:color="auto"/>
      </w:divBdr>
    </w:div>
    <w:div w:id="1096251662">
      <w:bodyDiv w:val="1"/>
      <w:marLeft w:val="0"/>
      <w:marRight w:val="0"/>
      <w:marTop w:val="0"/>
      <w:marBottom w:val="0"/>
      <w:divBdr>
        <w:top w:val="none" w:sz="0" w:space="0" w:color="auto"/>
        <w:left w:val="none" w:sz="0" w:space="0" w:color="auto"/>
        <w:bottom w:val="none" w:sz="0" w:space="0" w:color="auto"/>
        <w:right w:val="none" w:sz="0" w:space="0" w:color="auto"/>
      </w:divBdr>
    </w:div>
    <w:div w:id="155924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0" Type="http://schemas.openxmlformats.org/officeDocument/2006/relationships/image" Target="cid:image001.jpg@01D8EE0C.3023F230"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O'Meara</dc:creator>
  <cp:keywords/>
  <dc:description/>
  <cp:lastModifiedBy>Geraldine O'Meara</cp:lastModifiedBy>
  <cp:revision>3</cp:revision>
  <dcterms:created xsi:type="dcterms:W3CDTF">2022-11-05T21:14:00Z</dcterms:created>
  <dcterms:modified xsi:type="dcterms:W3CDTF">2022-11-07T11:06:00Z</dcterms:modified>
</cp:coreProperties>
</file>